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82" w:rsidRDefault="00410E82" w:rsidP="00410E82">
      <w:pPr>
        <w:spacing w:after="0" w:line="24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АДМИНИСТРАЦИЯ</w:t>
      </w:r>
    </w:p>
    <w:p w:rsidR="00410E82" w:rsidRDefault="00410E82" w:rsidP="00410E82">
      <w:pPr>
        <w:spacing w:after="0" w:line="24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МУНИЦИПАЛЬНОГО ОБРАЗОВАНИЯ</w:t>
      </w:r>
    </w:p>
    <w:p w:rsidR="00410E82" w:rsidRDefault="00410E82" w:rsidP="00410E82">
      <w:pPr>
        <w:spacing w:after="0" w:line="24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ШАХРОВСКОГО СЕЛЬСКОГО ПОСЕЛЕНИЯ</w:t>
      </w:r>
    </w:p>
    <w:p w:rsidR="00410E82" w:rsidRPr="00E40284" w:rsidRDefault="00410E82" w:rsidP="00E40284">
      <w:pPr>
        <w:spacing w:after="0" w:line="24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ОМУТНИНСКОГО РАЙОНА</w:t>
      </w:r>
      <w:r w:rsidR="00E40284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КИРОВСКОЙ ОБЛАСТИ</w:t>
      </w:r>
    </w:p>
    <w:p w:rsidR="00410E82" w:rsidRDefault="00410E82" w:rsidP="00410E82">
      <w:pPr>
        <w:spacing w:after="0" w:line="240" w:lineRule="auto"/>
        <w:jc w:val="center"/>
        <w:rPr>
          <w:color w:val="000000"/>
          <w:sz w:val="36"/>
          <w:szCs w:val="36"/>
        </w:rPr>
      </w:pPr>
    </w:p>
    <w:p w:rsidR="00410E82" w:rsidRDefault="00410E82" w:rsidP="00410E82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p w:rsidR="00410E82" w:rsidRDefault="00410E82" w:rsidP="00410E82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410E82" w:rsidRDefault="00410E82" w:rsidP="00410E82">
      <w:pPr>
        <w:spacing w:after="0" w:line="240" w:lineRule="auto"/>
        <w:rPr>
          <w:b/>
          <w:color w:val="000000"/>
          <w:sz w:val="32"/>
          <w:szCs w:val="32"/>
        </w:rPr>
      </w:pPr>
      <w:r>
        <w:rPr>
          <w:color w:val="000000"/>
          <w:szCs w:val="28"/>
        </w:rPr>
        <w:t xml:space="preserve">        24.06.2022</w:t>
      </w:r>
      <w:r>
        <w:rPr>
          <w:color w:val="000000"/>
          <w:sz w:val="36"/>
          <w:szCs w:val="36"/>
        </w:rPr>
        <w:t xml:space="preserve">                                                                            </w:t>
      </w:r>
      <w:r>
        <w:rPr>
          <w:color w:val="000000"/>
          <w:szCs w:val="28"/>
        </w:rPr>
        <w:t>№22</w:t>
      </w:r>
    </w:p>
    <w:p w:rsidR="00410E82" w:rsidRDefault="00410E82" w:rsidP="00410E82">
      <w:pPr>
        <w:spacing w:after="0" w:line="240" w:lineRule="auto"/>
        <w:jc w:val="center"/>
        <w:rPr>
          <w:color w:val="000000"/>
          <w:szCs w:val="28"/>
        </w:rPr>
      </w:pPr>
    </w:p>
    <w:p w:rsidR="00410E82" w:rsidRDefault="00410E82" w:rsidP="00410E82">
      <w:pPr>
        <w:spacing w:after="0" w:line="240" w:lineRule="auto"/>
        <w:jc w:val="center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пос</w:t>
      </w:r>
      <w:proofErr w:type="gramStart"/>
      <w:r>
        <w:rPr>
          <w:color w:val="000000"/>
          <w:szCs w:val="28"/>
        </w:rPr>
        <w:t>.Ш</w:t>
      </w:r>
      <w:proofErr w:type="gramEnd"/>
      <w:r>
        <w:rPr>
          <w:color w:val="000000"/>
          <w:szCs w:val="28"/>
        </w:rPr>
        <w:t>ахровка</w:t>
      </w:r>
      <w:proofErr w:type="spellEnd"/>
    </w:p>
    <w:p w:rsidR="00E40284" w:rsidRDefault="00E40284" w:rsidP="00E40284">
      <w:pPr>
        <w:pStyle w:val="ConsPlusTitle"/>
        <w:rPr>
          <w:rFonts w:ascii="Times New Roman" w:hAnsi="Times New Roman" w:cs="Times New Roman"/>
          <w:b w:val="0"/>
          <w:color w:val="000000"/>
          <w:sz w:val="48"/>
          <w:szCs w:val="48"/>
          <w:lang w:eastAsia="en-US"/>
        </w:rPr>
      </w:pPr>
    </w:p>
    <w:p w:rsidR="00E40284" w:rsidRDefault="00E40284" w:rsidP="00E40284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48"/>
          <w:szCs w:val="48"/>
          <w:lang w:eastAsia="en-U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E40284" w:rsidRDefault="00E40284" w:rsidP="00E402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40284" w:rsidRDefault="00E40284" w:rsidP="00E402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"РАССМОТРЕНИЕ ПРЕДЛОЖЕНИЙ О ВНЕСЕНИИ ИЗМЕНЕНИЙ В СХЕМУ РАЗМЕЩЕНИЯ НЕСТАЦИОНАРНЫХ ТОРГОВЫХ ОБЪЕКТОВ </w:t>
      </w:r>
    </w:p>
    <w:p w:rsidR="00E40284" w:rsidRDefault="00E40284" w:rsidP="00E402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ОБРАЗОВАНИЯ"</w:t>
      </w:r>
    </w:p>
    <w:p w:rsidR="00E40284" w:rsidRDefault="00E40284" w:rsidP="00E40284">
      <w:pPr>
        <w:spacing w:after="1"/>
        <w:rPr>
          <w:sz w:val="24"/>
          <w:szCs w:val="24"/>
        </w:rPr>
      </w:pPr>
    </w:p>
    <w:p w:rsidR="00410E82" w:rsidRDefault="00410E82" w:rsidP="00410E82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E82" w:rsidRPr="006603D7" w:rsidRDefault="00410E82" w:rsidP="006603D7">
      <w:pPr>
        <w:tabs>
          <w:tab w:val="center" w:pos="4677"/>
        </w:tabs>
        <w:spacing w:after="0" w:line="240" w:lineRule="auto"/>
        <w:jc w:val="both"/>
        <w:rPr>
          <w:rFonts w:eastAsia="Times New Roman"/>
          <w:b/>
          <w:color w:val="000000"/>
          <w:szCs w:val="28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t xml:space="preserve">       </w:t>
      </w:r>
      <w:r w:rsidR="00E40284">
        <w:rPr>
          <w:rFonts w:eastAsia="Times New Roman"/>
          <w:b/>
          <w:color w:val="000000"/>
          <w:szCs w:val="28"/>
          <w:lang w:eastAsia="ru-RU"/>
        </w:rPr>
        <w:t xml:space="preserve">      </w:t>
      </w:r>
      <w:r>
        <w:rPr>
          <w:szCs w:val="28"/>
        </w:rPr>
        <w:t xml:space="preserve">В соответствии с </w:t>
      </w:r>
      <w:r>
        <w:rPr>
          <w:color w:val="000000"/>
          <w:szCs w:val="28"/>
        </w:rPr>
        <w:t>Налоговым кодексом Российской Федерации,</w:t>
      </w:r>
      <w:r>
        <w:rPr>
          <w:bCs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 Уставом </w:t>
      </w:r>
      <w:proofErr w:type="spellStart"/>
      <w:r>
        <w:rPr>
          <w:bCs/>
          <w:szCs w:val="28"/>
        </w:rPr>
        <w:t>Шахровского</w:t>
      </w:r>
      <w:proofErr w:type="spellEnd"/>
      <w:r>
        <w:rPr>
          <w:bCs/>
          <w:szCs w:val="28"/>
        </w:rPr>
        <w:t xml:space="preserve"> сельского поселения</w:t>
      </w:r>
      <w:proofErr w:type="gramStart"/>
      <w:r>
        <w:rPr>
          <w:bCs/>
          <w:szCs w:val="28"/>
        </w:rPr>
        <w:t xml:space="preserve"> ,</w:t>
      </w:r>
      <w:proofErr w:type="gramEnd"/>
      <w:r>
        <w:rPr>
          <w:bCs/>
          <w:szCs w:val="28"/>
        </w:rPr>
        <w:t xml:space="preserve"> постановлением Администрации муниципального образования </w:t>
      </w:r>
      <w:proofErr w:type="spellStart"/>
      <w:r>
        <w:rPr>
          <w:bCs/>
          <w:szCs w:val="28"/>
        </w:rPr>
        <w:t>Шахровского</w:t>
      </w:r>
      <w:proofErr w:type="spellEnd"/>
      <w:r>
        <w:rPr>
          <w:bCs/>
          <w:szCs w:val="28"/>
        </w:rPr>
        <w:t xml:space="preserve"> сельского поселения от 19.04.2019 № 32 «О разработке и утверждении Административных регламентов предоставления муниципальных услуг Администрацией </w:t>
      </w:r>
      <w:proofErr w:type="spellStart"/>
      <w:r>
        <w:rPr>
          <w:bCs/>
          <w:szCs w:val="28"/>
        </w:rPr>
        <w:t>Шахровского</w:t>
      </w:r>
      <w:proofErr w:type="spellEnd"/>
      <w:r>
        <w:rPr>
          <w:bCs/>
          <w:szCs w:val="28"/>
        </w:rPr>
        <w:t xml:space="preserve"> сельског</w:t>
      </w:r>
      <w:r w:rsidR="006603D7">
        <w:rPr>
          <w:bCs/>
          <w:szCs w:val="28"/>
        </w:rPr>
        <w:t>о поселения»</w:t>
      </w:r>
      <w:r>
        <w:rPr>
          <w:color w:val="000000"/>
          <w:szCs w:val="28"/>
        </w:rPr>
        <w:t xml:space="preserve"> администрация муниципального образования  </w:t>
      </w:r>
      <w:proofErr w:type="spellStart"/>
      <w:r>
        <w:rPr>
          <w:color w:val="000000"/>
          <w:szCs w:val="28"/>
        </w:rPr>
        <w:t>Шахровского</w:t>
      </w:r>
      <w:proofErr w:type="spellEnd"/>
      <w:r>
        <w:rPr>
          <w:color w:val="000000"/>
          <w:szCs w:val="28"/>
        </w:rPr>
        <w:t xml:space="preserve"> сельского поселения </w:t>
      </w:r>
      <w:proofErr w:type="spellStart"/>
      <w:r>
        <w:rPr>
          <w:color w:val="000000"/>
          <w:szCs w:val="28"/>
        </w:rPr>
        <w:t>Омутнинского</w:t>
      </w:r>
      <w:proofErr w:type="spellEnd"/>
      <w:r>
        <w:rPr>
          <w:color w:val="000000"/>
          <w:szCs w:val="28"/>
        </w:rPr>
        <w:t xml:space="preserve"> района Кировской области ПОСТАНОВЛЯЕТ: </w:t>
      </w:r>
    </w:p>
    <w:p w:rsidR="00410E82" w:rsidRPr="00E40284" w:rsidRDefault="00E40284" w:rsidP="00E40284">
      <w:pPr>
        <w:shd w:val="clear" w:color="auto" w:fill="FFFFFF"/>
        <w:spacing w:after="0" w:line="360" w:lineRule="auto"/>
        <w:jc w:val="both"/>
        <w:rPr>
          <w:color w:val="000000"/>
          <w:szCs w:val="28"/>
        </w:rPr>
      </w:pPr>
      <w:r w:rsidRPr="00E40284">
        <w:rPr>
          <w:b/>
          <w:color w:val="000000"/>
          <w:szCs w:val="28"/>
        </w:rPr>
        <w:t xml:space="preserve">       </w:t>
      </w:r>
      <w:r>
        <w:rPr>
          <w:color w:val="000000"/>
          <w:szCs w:val="28"/>
        </w:rPr>
        <w:t>1.Утвердить административный регламент предоставления муниципальной услуги « Рассмотрение предложений о внесении изменений в схему размещения нестационарных торговых объектов на территории муниципального образования»</w:t>
      </w:r>
    </w:p>
    <w:p w:rsidR="00410E82" w:rsidRDefault="00410E82" w:rsidP="00410E82">
      <w:pPr>
        <w:tabs>
          <w:tab w:val="left" w:pos="1134"/>
          <w:tab w:val="left" w:pos="1418"/>
          <w:tab w:val="left" w:pos="10065"/>
        </w:tabs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2. Настоящее постановление вступает в силу после официального обнародования</w:t>
      </w:r>
      <w:proofErr w:type="gramStart"/>
      <w:r>
        <w:rPr>
          <w:color w:val="000000"/>
          <w:szCs w:val="28"/>
        </w:rPr>
        <w:t xml:space="preserve"> .</w:t>
      </w:r>
      <w:proofErr w:type="gramEnd"/>
    </w:p>
    <w:p w:rsidR="00410E82" w:rsidRDefault="00410E82" w:rsidP="00410E82">
      <w:pPr>
        <w:tabs>
          <w:tab w:val="left" w:pos="993"/>
          <w:tab w:val="left" w:pos="1134"/>
        </w:tabs>
        <w:spacing w:line="360" w:lineRule="auto"/>
        <w:ind w:left="709" w:hanging="142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</w:p>
    <w:p w:rsidR="00410E82" w:rsidRDefault="00410E82" w:rsidP="00410E82">
      <w:pPr>
        <w:tabs>
          <w:tab w:val="left" w:pos="851"/>
        </w:tabs>
        <w:spacing w:line="360" w:lineRule="auto"/>
        <w:jc w:val="both"/>
        <w:rPr>
          <w:color w:val="000000"/>
          <w:szCs w:val="28"/>
        </w:rPr>
      </w:pPr>
    </w:p>
    <w:p w:rsidR="00410E82" w:rsidRDefault="00410E82" w:rsidP="00410E82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Глава администрации</w:t>
      </w:r>
    </w:p>
    <w:p w:rsidR="00410E82" w:rsidRDefault="00410E82" w:rsidP="00410E82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proofErr w:type="spellStart"/>
      <w:r>
        <w:rPr>
          <w:color w:val="000000"/>
          <w:szCs w:val="28"/>
        </w:rPr>
        <w:t>Шахровского</w:t>
      </w:r>
      <w:proofErr w:type="spellEnd"/>
      <w:r>
        <w:rPr>
          <w:color w:val="000000"/>
          <w:szCs w:val="28"/>
        </w:rPr>
        <w:t xml:space="preserve"> сельского поселения                    </w:t>
      </w:r>
      <w:proofErr w:type="spellStart"/>
      <w:r>
        <w:rPr>
          <w:color w:val="000000"/>
          <w:szCs w:val="28"/>
        </w:rPr>
        <w:t>С.И.Печеницына</w:t>
      </w:r>
      <w:proofErr w:type="spellEnd"/>
      <w:r>
        <w:rPr>
          <w:color w:val="000000"/>
          <w:szCs w:val="28"/>
        </w:rPr>
        <w:t>-Кузьминых</w:t>
      </w:r>
    </w:p>
    <w:p w:rsidR="00410E82" w:rsidRDefault="00410E82" w:rsidP="00410E82">
      <w:pPr>
        <w:spacing w:after="0" w:line="240" w:lineRule="auto"/>
        <w:jc w:val="both"/>
        <w:rPr>
          <w:color w:val="000000"/>
          <w:szCs w:val="28"/>
        </w:rPr>
      </w:pPr>
    </w:p>
    <w:p w:rsidR="00410E82" w:rsidRDefault="00410E82" w:rsidP="00410E82">
      <w:pPr>
        <w:spacing w:after="0" w:line="240" w:lineRule="auto"/>
        <w:jc w:val="both"/>
        <w:rPr>
          <w:color w:val="000000"/>
          <w:szCs w:val="28"/>
        </w:rPr>
      </w:pPr>
    </w:p>
    <w:p w:rsidR="00410E82" w:rsidRDefault="00410E82" w:rsidP="00410E82">
      <w:pPr>
        <w:spacing w:after="0" w:line="240" w:lineRule="auto"/>
        <w:jc w:val="both"/>
        <w:rPr>
          <w:color w:val="000000"/>
          <w:szCs w:val="28"/>
        </w:rPr>
      </w:pPr>
    </w:p>
    <w:p w:rsidR="001131A9" w:rsidRDefault="006603D7" w:rsidP="006603D7">
      <w:pPr>
        <w:pStyle w:val="ConsPlusNormal0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="001131A9">
        <w:rPr>
          <w:rFonts w:ascii="Times New Roman" w:hAnsi="Times New Roman" w:cs="Times New Roman"/>
          <w:sz w:val="24"/>
          <w:szCs w:val="24"/>
        </w:rPr>
        <w:t>Утвержден</w:t>
      </w:r>
    </w:p>
    <w:p w:rsidR="001131A9" w:rsidRDefault="001131A9" w:rsidP="001131A9">
      <w:pPr>
        <w:pStyle w:val="ConsPlusNormal0"/>
        <w:ind w:firstLine="5580"/>
        <w:rPr>
          <w:rFonts w:ascii="Times New Roman" w:hAnsi="Times New Roman" w:cs="Times New Roman"/>
          <w:sz w:val="24"/>
          <w:szCs w:val="24"/>
        </w:rPr>
      </w:pPr>
    </w:p>
    <w:p w:rsidR="001131A9" w:rsidRDefault="001131A9" w:rsidP="001131A9">
      <w:pPr>
        <w:pStyle w:val="ConsPlusNormal0"/>
        <w:ind w:firstLine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1131A9" w:rsidRDefault="001131A9" w:rsidP="001131A9">
      <w:pPr>
        <w:pStyle w:val="ConsPlusNormal0"/>
        <w:ind w:firstLine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131A9" w:rsidRDefault="001131A9" w:rsidP="001131A9">
      <w:pPr>
        <w:pStyle w:val="ConsPlusNormal0"/>
        <w:ind w:firstLine="55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Шахровское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1131A9" w:rsidRDefault="001131A9" w:rsidP="001131A9">
      <w:pPr>
        <w:pStyle w:val="ConsPlusNormal0"/>
        <w:ind w:firstLine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1131A9" w:rsidRDefault="001131A9" w:rsidP="001131A9">
      <w:pPr>
        <w:pStyle w:val="ConsPlusNormal0"/>
        <w:ind w:firstLine="558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24.06.20222    N 22</w:t>
      </w:r>
    </w:p>
    <w:p w:rsidR="001131A9" w:rsidRDefault="001131A9" w:rsidP="001131A9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31A9" w:rsidRDefault="001131A9" w:rsidP="00113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</w:p>
    <w:p w:rsidR="001131A9" w:rsidRDefault="001131A9" w:rsidP="00113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131A9" w:rsidRDefault="001131A9" w:rsidP="00113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131A9" w:rsidRDefault="001131A9" w:rsidP="00113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131A9" w:rsidRDefault="001131A9" w:rsidP="00113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"РАССМОТРЕНИЕ ПРЕДЛОЖЕНИЙ О ВНЕСЕНИИ ИЗМЕНЕНИЙ В СХЕМУ РАЗМЕЩЕНИЯ НЕСТАЦИОНАРНЫХ ТОРГОВЫХ ОБЪЕКТОВ </w:t>
      </w:r>
    </w:p>
    <w:p w:rsidR="001131A9" w:rsidRDefault="001131A9" w:rsidP="00113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ОБРАЗОВАНИЯ"</w:t>
      </w:r>
    </w:p>
    <w:p w:rsidR="001131A9" w:rsidRDefault="001131A9" w:rsidP="001131A9">
      <w:pPr>
        <w:spacing w:after="1"/>
        <w:rPr>
          <w:sz w:val="24"/>
          <w:szCs w:val="24"/>
        </w:rPr>
      </w:pPr>
    </w:p>
    <w:p w:rsidR="001131A9" w:rsidRDefault="001131A9" w:rsidP="001131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131A9" w:rsidRDefault="001131A9" w:rsidP="001131A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131A9" w:rsidRDefault="001131A9" w:rsidP="001131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131A9" w:rsidRDefault="001131A9" w:rsidP="001131A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"Рассмотрение предложений о внесении изменений в схему размещения нестационарных торговых объектов на территории муниципального образования"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 (далее - многофункциональный центр),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(далее - Закон N 210-ФЗ),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приказе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и поддержки предпринимательства Кировской области от 20.09.2019 N 117 "Об утверждении Порядка разработки и утверждения органами местного самоуправления Кировской области схемы размещения нестационарных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торговых объектов" и иных нормативных правовых актах Российской Федерации и Кировской области.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Заявителями при предоставлении муниципальной услуги являются физические лица, зарегистрированные в качестве индивидуальных предпринимателей,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или в многофункциональный центр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предоставления государственных и муниципальных услуг с запросом о предоставлении муниципальной услуги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выраженным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письменной или электронной форме.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Требования к порядку информирования о предоставлении муниципальной услуги.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4"/>
      <w:bookmarkEnd w:id="2"/>
      <w:r>
        <w:rPr>
          <w:rFonts w:ascii="Times New Roman" w:hAnsi="Times New Roman" w:cs="Times New Roman"/>
          <w:sz w:val="24"/>
          <w:szCs w:val="24"/>
        </w:rPr>
        <w:t xml:space="preserve">1.4.1.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 </w:t>
      </w:r>
      <w:r w:rsidRPr="0021201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212011">
        <w:rPr>
          <w:rFonts w:ascii="Times New Roman" w:hAnsi="Times New Roman" w:cs="Times New Roman"/>
          <w:color w:val="000000"/>
          <w:sz w:val="24"/>
          <w:szCs w:val="24"/>
        </w:rPr>
        <w:t>Омутнинский</w:t>
      </w:r>
      <w:proofErr w:type="spellEnd"/>
      <w:r w:rsidRPr="0021201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 Кировской области (далее – администрация), а также на Едином портале государственных и муниципальных услуг (функций) (далее - Единый</w:t>
      </w:r>
      <w:r w:rsidRPr="00212011">
        <w:rPr>
          <w:rFonts w:ascii="Times New Roman" w:hAnsi="Times New Roman" w:cs="Times New Roman"/>
          <w:sz w:val="24"/>
          <w:szCs w:val="24"/>
        </w:rPr>
        <w:t xml:space="preserve"> портал).</w:t>
      </w:r>
      <w:proofErr w:type="gramEnd"/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1.4.1.1.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информацию о порядке предоставления муниципальной услуги.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1.4.1.2.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органа, предоставляющего муниципальную услугу.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1.4.1.3.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1.4.1.4. 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(далее - Региональный портал)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кабинете" пользователя.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1.4.1.5. Информация о порядке предоставления муниципальной услуги предоставляется бесплатно.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1.4.2.1. Информацию о месте нахождения и графике работы, контактных телефонах, адресах электронной почты, официальном сайте администрации </w:t>
      </w:r>
      <w:r w:rsidRPr="0021201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212011">
        <w:rPr>
          <w:rFonts w:ascii="Times New Roman" w:hAnsi="Times New Roman" w:cs="Times New Roman"/>
          <w:sz w:val="24"/>
          <w:szCs w:val="24"/>
        </w:rPr>
        <w:t>Омутнинский</w:t>
      </w:r>
      <w:proofErr w:type="spellEnd"/>
      <w:r w:rsidRPr="00212011">
        <w:rPr>
          <w:rFonts w:ascii="Times New Roman" w:hAnsi="Times New Roman" w:cs="Times New Roman"/>
          <w:sz w:val="24"/>
          <w:szCs w:val="24"/>
        </w:rPr>
        <w:t xml:space="preserve"> муниципальный район Кировской области, о многофункциональном центре можно получить:</w:t>
      </w:r>
    </w:p>
    <w:p w:rsidR="001131A9" w:rsidRDefault="001131A9" w:rsidP="001131A9">
      <w:pPr>
        <w:pStyle w:val="ConsPlusNormal0"/>
        <w:numPr>
          <w:ilvl w:val="0"/>
          <w:numId w:val="1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администрации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1201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212011">
        <w:rPr>
          <w:rFonts w:ascii="Times New Roman" w:hAnsi="Times New Roman" w:cs="Times New Roman"/>
          <w:sz w:val="24"/>
          <w:szCs w:val="24"/>
        </w:rPr>
        <w:t>Омутнинский</w:t>
      </w:r>
      <w:proofErr w:type="spellEnd"/>
      <w:r w:rsidRPr="00212011">
        <w:rPr>
          <w:rFonts w:ascii="Times New Roman" w:hAnsi="Times New Roman" w:cs="Times New Roman"/>
          <w:sz w:val="24"/>
          <w:szCs w:val="24"/>
        </w:rPr>
        <w:t xml:space="preserve"> муниципальный район Кировской области в информационно-телекоммуникационной сети "Интернет" (далее - сеть "Интернет</w:t>
      </w:r>
      <w:r>
        <w:rPr>
          <w:rFonts w:ascii="Times New Roman" w:hAnsi="Times New Roman" w:cs="Times New Roman"/>
          <w:sz w:val="24"/>
          <w:szCs w:val="24"/>
        </w:rPr>
        <w:t>") (http://www.admkirov.ru);</w:t>
      </w:r>
    </w:p>
    <w:p w:rsidR="001131A9" w:rsidRDefault="001131A9" w:rsidP="001131A9">
      <w:pPr>
        <w:pStyle w:val="ConsPlusNormal0"/>
        <w:numPr>
          <w:ilvl w:val="0"/>
          <w:numId w:val="1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Региональном портале (http://www.gosuslugi43.ru);</w:t>
      </w:r>
    </w:p>
    <w:p w:rsidR="001131A9" w:rsidRDefault="001131A9" w:rsidP="001131A9">
      <w:pPr>
        <w:pStyle w:val="ConsPlusNormal0"/>
        <w:numPr>
          <w:ilvl w:val="0"/>
          <w:numId w:val="1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Едином портале (http://www.gosuslugi.ru);</w:t>
      </w:r>
    </w:p>
    <w:p w:rsidR="001131A9" w:rsidRDefault="001131A9" w:rsidP="001131A9">
      <w:pPr>
        <w:pStyle w:val="ConsPlusNormal0"/>
        <w:numPr>
          <w:ilvl w:val="0"/>
          <w:numId w:val="1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информационных стендах в администрации, многофункциональных центрах;</w:t>
      </w:r>
    </w:p>
    <w:p w:rsidR="001131A9" w:rsidRDefault="001131A9" w:rsidP="001131A9">
      <w:pPr>
        <w:pStyle w:val="ConsPlusNormal0"/>
        <w:numPr>
          <w:ilvl w:val="0"/>
          <w:numId w:val="1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 заявителя;</w:t>
      </w:r>
    </w:p>
    <w:p w:rsidR="001131A9" w:rsidRDefault="001131A9" w:rsidP="001131A9">
      <w:pPr>
        <w:pStyle w:val="ConsPlusNormal0"/>
        <w:numPr>
          <w:ilvl w:val="0"/>
          <w:numId w:val="1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обращении в письменной форме, в форме электронного документа;</w:t>
      </w:r>
    </w:p>
    <w:p w:rsidR="001131A9" w:rsidRDefault="001131A9" w:rsidP="001131A9">
      <w:pPr>
        <w:pStyle w:val="ConsPlusNormal0"/>
        <w:numPr>
          <w:ilvl w:val="0"/>
          <w:numId w:val="1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телефону.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1.4.3. Информация о муниципальной услуге внесена в Реестр муниципальных услуг </w:t>
      </w:r>
      <w:r w:rsidRPr="0021201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212011">
        <w:rPr>
          <w:rFonts w:ascii="Times New Roman" w:hAnsi="Times New Roman" w:cs="Times New Roman"/>
          <w:sz w:val="24"/>
          <w:szCs w:val="24"/>
        </w:rPr>
        <w:t>Шахровское</w:t>
      </w:r>
      <w:proofErr w:type="spellEnd"/>
      <w:r w:rsidRPr="0021201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212011">
        <w:rPr>
          <w:rFonts w:ascii="Times New Roman" w:hAnsi="Times New Roman" w:cs="Times New Roman"/>
          <w:sz w:val="24"/>
          <w:szCs w:val="24"/>
        </w:rPr>
        <w:t>Омутнинского</w:t>
      </w:r>
      <w:proofErr w:type="spellEnd"/>
      <w:r w:rsidRPr="00212011">
        <w:rPr>
          <w:rFonts w:ascii="Times New Roman" w:hAnsi="Times New Roman" w:cs="Times New Roman"/>
          <w:sz w:val="24"/>
          <w:szCs w:val="24"/>
        </w:rPr>
        <w:t xml:space="preserve"> района Кировской области.</w:t>
      </w:r>
    </w:p>
    <w:p w:rsidR="001131A9" w:rsidRDefault="001131A9" w:rsidP="001131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131A9" w:rsidRDefault="001131A9" w:rsidP="001131A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1131A9" w:rsidRDefault="001131A9" w:rsidP="001131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131A9" w:rsidRDefault="001131A9" w:rsidP="001131A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Наименование муниципальной услуги: "Рассмотрение предложений о внесении изменений в схему размещения нестационарных торговых объектов на территории муниципального образования" (далее - муниципальная услуга).</w:t>
      </w:r>
    </w:p>
    <w:p w:rsidR="001131A9" w:rsidRPr="00212011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Pr="00212011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proofErr w:type="spellStart"/>
      <w:r w:rsidRPr="00212011">
        <w:rPr>
          <w:rFonts w:ascii="Times New Roman" w:hAnsi="Times New Roman" w:cs="Times New Roman"/>
          <w:sz w:val="24"/>
          <w:szCs w:val="24"/>
        </w:rPr>
        <w:t>Шахровское</w:t>
      </w:r>
      <w:proofErr w:type="spellEnd"/>
      <w:r w:rsidRPr="0021201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212011">
        <w:rPr>
          <w:rFonts w:ascii="Times New Roman" w:hAnsi="Times New Roman" w:cs="Times New Roman"/>
          <w:sz w:val="24"/>
          <w:szCs w:val="24"/>
        </w:rPr>
        <w:t>Омутнинского</w:t>
      </w:r>
      <w:proofErr w:type="spellEnd"/>
      <w:r w:rsidRPr="00212011">
        <w:rPr>
          <w:rFonts w:ascii="Times New Roman" w:hAnsi="Times New Roman" w:cs="Times New Roman"/>
          <w:sz w:val="24"/>
          <w:szCs w:val="24"/>
        </w:rPr>
        <w:t xml:space="preserve"> района Кировской области (далее – Администрация).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011">
        <w:rPr>
          <w:rFonts w:ascii="Times New Roman" w:hAnsi="Times New Roman" w:cs="Times New Roman"/>
          <w:sz w:val="24"/>
          <w:szCs w:val="24"/>
        </w:rPr>
        <w:t>2.3. Перечень нормативных правовых актов, регулирующих предоставление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 муниципальной услуги, с указанием их реквизитов и источников официального опубликования размещен на сайте Администрации  и на Едином портале.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Результатом предоставления муниципальной услуги является: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Направление заявителю выписки из протокола заседания рабочей группы при Администрации по разработке схемы размещения нестационарных торговых объектов на территории муниципального образования и внесению в нее изменений (далее - Рабочая группа) о принятом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схему размещения нестационарных торговых объектов на территории муниципального образования (далее - Схема).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Направление заявителю выписки из протокола заседания Рабочей группы о принятом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отказе во внесении изменений в Схему.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0"/>
      <w:bookmarkEnd w:id="4"/>
      <w:r>
        <w:rPr>
          <w:rFonts w:ascii="Times New Roman" w:hAnsi="Times New Roman" w:cs="Times New Roman"/>
          <w:sz w:val="24"/>
          <w:szCs w:val="24"/>
        </w:rPr>
        <w:t>2.5. Исчерпывающий перечень документов, необходимых для предоставления муниципальной услуги.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1"/>
      <w:bookmarkEnd w:id="5"/>
      <w:r>
        <w:rPr>
          <w:rFonts w:ascii="Times New Roman" w:hAnsi="Times New Roman" w:cs="Times New Roman"/>
          <w:sz w:val="24"/>
          <w:szCs w:val="24"/>
        </w:rPr>
        <w:t>2.5.1. Для предоставления муниципальной услуги заявитель направляет предложение о внесении изменения в Схему, оформленное в виде:</w:t>
      </w:r>
    </w:p>
    <w:p w:rsidR="001131A9" w:rsidRDefault="00212011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anchor="P345" w:history="1">
        <w:r w:rsidR="001131A9">
          <w:rPr>
            <w:rStyle w:val="a3"/>
            <w:rFonts w:ascii="Times New Roman" w:hAnsi="Times New Roman" w:cs="Times New Roman"/>
            <w:sz w:val="24"/>
            <w:szCs w:val="24"/>
          </w:rPr>
          <w:t>заявления</w:t>
        </w:r>
      </w:hyperlink>
      <w:r w:rsidR="001131A9">
        <w:rPr>
          <w:rFonts w:ascii="Times New Roman" w:hAnsi="Times New Roman" w:cs="Times New Roman"/>
          <w:sz w:val="24"/>
          <w:szCs w:val="24"/>
        </w:rPr>
        <w:t xml:space="preserve"> о включении места размещения нестационарного торгового объекта (далее - НТО) в Схему, об исключении места размещения НТО из Схемы согласно приложению N 1 к настоящему Административному регламенту;</w:t>
      </w:r>
    </w:p>
    <w:p w:rsidR="001131A9" w:rsidRDefault="00212011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anchor="P402" w:history="1">
        <w:r w:rsidR="001131A9">
          <w:rPr>
            <w:rStyle w:val="a3"/>
            <w:rFonts w:ascii="Times New Roman" w:hAnsi="Times New Roman" w:cs="Times New Roman"/>
            <w:sz w:val="24"/>
            <w:szCs w:val="24"/>
          </w:rPr>
          <w:t>заявления</w:t>
        </w:r>
      </w:hyperlink>
      <w:r w:rsidR="001131A9">
        <w:rPr>
          <w:rFonts w:ascii="Times New Roman" w:hAnsi="Times New Roman" w:cs="Times New Roman"/>
          <w:sz w:val="24"/>
          <w:szCs w:val="24"/>
        </w:rPr>
        <w:t xml:space="preserve"> об изменении сведений о НТО (в части вида, специализации, площади НТО и других характеристик) согласно приложению N 2 к настоящему Административному регламенту.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должно содержать следующие сведения:</w:t>
      </w:r>
    </w:p>
    <w:p w:rsidR="001131A9" w:rsidRDefault="001131A9" w:rsidP="001131A9">
      <w:pPr>
        <w:pStyle w:val="ConsPlusNormal0"/>
        <w:numPr>
          <w:ilvl w:val="0"/>
          <w:numId w:val="2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наличии), место жительства заявителя и реквизиты документа, удостоверяющего личность заявителя (для индивидуального предпринимателя);</w:t>
      </w:r>
    </w:p>
    <w:p w:rsidR="001131A9" w:rsidRDefault="001131A9" w:rsidP="001131A9">
      <w:pPr>
        <w:pStyle w:val="ConsPlusNormal0"/>
        <w:numPr>
          <w:ilvl w:val="0"/>
          <w:numId w:val="2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1131A9" w:rsidRDefault="001131A9" w:rsidP="001131A9">
      <w:pPr>
        <w:pStyle w:val="ConsPlusNormal0"/>
        <w:numPr>
          <w:ilvl w:val="0"/>
          <w:numId w:val="2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адресные ориентиры места размещения НТО;</w:t>
      </w:r>
    </w:p>
    <w:p w:rsidR="001131A9" w:rsidRDefault="001131A9" w:rsidP="001131A9">
      <w:pPr>
        <w:pStyle w:val="ConsPlusNormal0"/>
        <w:numPr>
          <w:ilvl w:val="0"/>
          <w:numId w:val="2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НТО;</w:t>
      </w:r>
    </w:p>
    <w:p w:rsidR="001131A9" w:rsidRDefault="001131A9" w:rsidP="001131A9">
      <w:pPr>
        <w:pStyle w:val="ConsPlusNormal0"/>
        <w:numPr>
          <w:ilvl w:val="0"/>
          <w:numId w:val="2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деятельности, специализация (при наличии) НТО;</w:t>
      </w:r>
    </w:p>
    <w:p w:rsidR="001131A9" w:rsidRDefault="001131A9" w:rsidP="001131A9">
      <w:pPr>
        <w:pStyle w:val="ConsPlusNormal0"/>
        <w:numPr>
          <w:ilvl w:val="0"/>
          <w:numId w:val="2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НТО;</w:t>
      </w:r>
    </w:p>
    <w:p w:rsidR="001131A9" w:rsidRDefault="001131A9" w:rsidP="001131A9">
      <w:pPr>
        <w:pStyle w:val="ConsPlusNormal0"/>
        <w:numPr>
          <w:ilvl w:val="0"/>
          <w:numId w:val="2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земельного участка;</w:t>
      </w:r>
    </w:p>
    <w:p w:rsidR="001131A9" w:rsidRDefault="001131A9" w:rsidP="001131A9">
      <w:pPr>
        <w:pStyle w:val="ConsPlusNormal0"/>
        <w:numPr>
          <w:ilvl w:val="0"/>
          <w:numId w:val="2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(в случае подачи заявления в письменной форме) либо адрес электронной почты (в случае подачи заявления в форме электронного документа);</w:t>
      </w:r>
    </w:p>
    <w:p w:rsidR="001131A9" w:rsidRDefault="001131A9" w:rsidP="001131A9">
      <w:pPr>
        <w:pStyle w:val="ConsPlusNormal0"/>
        <w:numPr>
          <w:ilvl w:val="0"/>
          <w:numId w:val="2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подтверждение изложенных в заявлении доводов заявителем могут быть приложены подтверждающие документы.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2.5.2. К заявлению прилагаются: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6"/>
      <w:bookmarkEnd w:id="6"/>
      <w:r>
        <w:rPr>
          <w:rFonts w:ascii="Times New Roman" w:hAnsi="Times New Roman" w:cs="Times New Roman"/>
          <w:sz w:val="24"/>
          <w:szCs w:val="24"/>
        </w:rPr>
        <w:t>2.5.2.1. Копии документов, удостоверяющих личность заявителя и (или) представителя заявителя, и документа, подтверждающего полномочия представителя заявителя, - в случае, если заявление подается представителем заявителя.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7"/>
      <w:bookmarkEnd w:id="7"/>
      <w:r>
        <w:rPr>
          <w:rFonts w:ascii="Times New Roman" w:hAnsi="Times New Roman" w:cs="Times New Roman"/>
          <w:sz w:val="24"/>
          <w:szCs w:val="24"/>
        </w:rPr>
        <w:t>2.5.2.2. Копия свидетельства о государственной регистрации индивидуального предпринимателя или юридического лица.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8"/>
      <w:bookmarkEnd w:id="8"/>
      <w:r>
        <w:rPr>
          <w:rFonts w:ascii="Times New Roman" w:hAnsi="Times New Roman" w:cs="Times New Roman"/>
          <w:sz w:val="24"/>
          <w:szCs w:val="24"/>
        </w:rPr>
        <w:t>2.5.2.3. Фотография в цветном исполнении фактического места размещения НТО на дату обращения заявителя.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9"/>
      <w:bookmarkEnd w:id="9"/>
      <w:r>
        <w:rPr>
          <w:rFonts w:ascii="Times New Roman" w:hAnsi="Times New Roman" w:cs="Times New Roman"/>
          <w:sz w:val="24"/>
          <w:szCs w:val="24"/>
        </w:rPr>
        <w:t>2.5.2.4. Визуализация места размещения НТО, представленная в виде картографического материала, полученного из общедоступных информационных ресурсов, в том числе из сети Интернет, с обозначением на нем границ места расположения НТО.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2.5.3. Документы, указанные в </w:t>
      </w:r>
      <w:hyperlink r:id="rId11" w:anchor="P7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пункте 2.5.1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anchor="P8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подпункте 2.5.2.1 пункта 2.5.2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подраздела, должны быть представлены заявителем самостоятельно.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2.5.4. Документы (их копии или сведения, содержащиеся в них), указанные в </w:t>
      </w:r>
      <w:hyperlink r:id="rId13" w:anchor="P8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подпунктах 2.5.2.2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anchor="P8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2.5.2.3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anchor="P8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2.5.2.4 пункта 2.5.2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подраздела, заявитель вправе представить самостоятельно по собственной инициативе.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по собственной инициативе документов, указанных в </w:t>
      </w:r>
      <w:hyperlink r:id="rId16" w:anchor="P8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подпункте 2.5.2.2 пункта 2.5.2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подраздела, они запрашиваются Администрацией  в рамках межведомственного информационного взаимодействия в Управлении Федеральной налоговой службы по Кировской области.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по собственной инициативе документов, указанных в </w:t>
      </w:r>
      <w:hyperlink r:id="rId17" w:anchor="P8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подпунктах 2.5.2.3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anchor="P8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2.5.2.4 пункта 2.5.2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подраздела, их подготовка осуществляется Администрацией  самостоятельно.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2.5.5.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портала, </w:t>
      </w:r>
      <w:r>
        <w:rPr>
          <w:rFonts w:ascii="Times New Roman" w:hAnsi="Times New Roman" w:cs="Times New Roman"/>
          <w:sz w:val="24"/>
          <w:szCs w:val="24"/>
        </w:rPr>
        <w:lastRenderedPageBreak/>
        <w:t>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2.5.6. При предоставлении муниципальной услуги Администрация не вправе требовать от заявителя: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части 6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N 210-ФЗ;</w:t>
      </w:r>
      <w:proofErr w:type="gramEnd"/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части 1 статьи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N 210-ФЗ;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Перечень услуг, которые являются необходимыми и обязательными для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06"/>
      <w:bookmarkEnd w:id="10"/>
      <w:r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2.7.1. В письменной (электронной) форме заявления не указаны фамилия, имя, отчество (последнее - при наличии) индивидуального предпринимателя либо наименование юридического лица, направившего заявление, почтовый адрес, по которому должен быть направлен ответ, или адрес электронной почты (в случае, если ответ должен быть направлен в форме электронного документа).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2.7.2. Текст письменного (в том числе в форме электронного документа) заявления не поддается прочтению.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документах имеются подчистки, приписки, зачеркнутые слова и иные не оговоренные в них исправления, серьезные повреждения, не позволяющие однозначно истолковать их содержание.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2.7.4.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Неустранение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причин, послуживших основанием для отказа в предоставлении муниципальной услуги по заявлениям, ранее рассмотренным на заседании Рабочей группы.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Основания для приостановления предоставления муниципальной услуги отсутствуют.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12"/>
      <w:bookmarkEnd w:id="11"/>
      <w:r>
        <w:rPr>
          <w:rFonts w:ascii="Times New Roman" w:hAnsi="Times New Roman" w:cs="Times New Roman"/>
          <w:sz w:val="24"/>
          <w:szCs w:val="24"/>
        </w:rPr>
        <w:t xml:space="preserve">2.9. Исчерпывающий перечень оснований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отказа в предоставлении муниципальной услуги по принятию решения о внесении изменений в Схему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2.9.1. Наличие в представленном заявлении и (или) прилагаемых к нему документах недостоверной и искаженной информации.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2.9.2. Несоответствие вида, специализации НТО требованиям действующего законодательства.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2.9.3. Место размещения НТО:</w:t>
      </w:r>
    </w:p>
    <w:p w:rsidR="001131A9" w:rsidRDefault="001131A9" w:rsidP="001131A9">
      <w:pPr>
        <w:pStyle w:val="ConsPlusNormal0"/>
        <w:numPr>
          <w:ilvl w:val="0"/>
          <w:numId w:val="3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находится в государственной или муниципальной собственности;</w:t>
      </w:r>
    </w:p>
    <w:p w:rsidR="001131A9" w:rsidRDefault="001131A9" w:rsidP="001131A9">
      <w:pPr>
        <w:pStyle w:val="ConsPlusNormal0"/>
        <w:numPr>
          <w:ilvl w:val="0"/>
          <w:numId w:val="3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находится в охранной зоне инженерных коммуникаций без согласования сетевых организаций;</w:t>
      </w:r>
    </w:p>
    <w:p w:rsidR="001131A9" w:rsidRDefault="001131A9" w:rsidP="001131A9">
      <w:pPr>
        <w:pStyle w:val="ConsPlusNormal0"/>
        <w:numPr>
          <w:ilvl w:val="0"/>
          <w:numId w:val="3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нарушает внешний архитектурный облик сложившейся застройки;</w:t>
      </w:r>
    </w:p>
    <w:p w:rsidR="001131A9" w:rsidRDefault="001131A9" w:rsidP="001131A9">
      <w:pPr>
        <w:pStyle w:val="ConsPlusNormal0"/>
        <w:numPr>
          <w:ilvl w:val="0"/>
          <w:numId w:val="3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обеспечивает свободное движение пешеходов по тротуарам и доступ потребителей к объектам торговли, не позволяет обеспечить проведение погрузочно-разгрузочных работ для целей деятельности данного НТО, беспрепятственный подъезд спецтранспорта при чрезвычайных ситуациях, автотранспорта к жилым домам, объектам социального назначения, чем способствует ухудшению условий проживания и отдыха населения;</w:t>
      </w:r>
    </w:p>
    <w:p w:rsidR="001131A9" w:rsidRDefault="001131A9" w:rsidP="001131A9">
      <w:pPr>
        <w:pStyle w:val="ConsPlusNormal0"/>
        <w:numPr>
          <w:ilvl w:val="0"/>
          <w:numId w:val="3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учитывает соблюдение законодательства Российской Федерации о техническом регулировании, пожарных, санитарно-эпидемиологических и иных норм и правил.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2.9.4. Изменение градостроительной ситуации (новая застройка района, микрорайонов, иных территорий, населенных пунктов муниципального образования, ремонт и реконструкция автомобильных дорог, принятие решений о комплексном развитии территорий, резервирование или изъятие земельных участков для государственных и муниципальных нужд, изменение проектов планировки и другое) в соответствии с действующим законодательством.</w:t>
      </w:r>
    </w:p>
    <w:p w:rsidR="001131A9" w:rsidRDefault="001131A9" w:rsidP="001131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администрации г. Кирова от 05.04.2021 N 611-п)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Размер платы, взимаемой за предоставление муниципальной услуги.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Срок предоставления муниципальной услуги.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2.11.1. Максимальный срок предоставления муниципальной услуги - 120 (сто двадцать)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Администрацию заявления о включении места размещения НТО в Схему, об исключении места размещения НТО из Схемы.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2.11.2. Максимальный срок предоставления муниципальной услуги - 90 (девяносто)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Администрацию заявления об изменении сведений о НТО (в части вида, специализации, площади НТО и других характеристик).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2.11.3.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2.11.4. Срок и порядок регистрации запроса о предоставлении муниципальной услуги.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Заявление, представленное в письменной форме, регистрируется в установленном порядке в день поступления (если документы поступили до 15-00). Если документы поступили после 15-00, то их регистрация осуществляется на следующий рабочий день.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 одного рабочего дня с момента поступления его в Администрацию. Если документы поступили после 15-00, то их регистрация осуществляется на следующий рабочий день.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Требования к помещениям для предоставления муниципальной услуги.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2.12.1. Помещения для предоставления муниципальной услуги оснащаются местами для ожидания, заполнения запросов, информирования, приема заявителей.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2.12.2.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2.12.3. Места для информирования должны быть оборудованы информационными стендами, содержащими следующую информацию: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приема, контактные телефоны, адрес официального сайта Администрации в сети Интернет, адреса электронной почты;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образцы заявлений и перечни документов, необходимых для предоставления муниципальной услуги;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исчерпывающая информация о порядке предоставления муниципальной услуги в текстовом виде.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2.12.4. Кабинеты (кабинки) приема заявителей должны быть оборудованы информационными табличками с указанием:</w:t>
      </w:r>
    </w:p>
    <w:p w:rsidR="001131A9" w:rsidRDefault="001131A9" w:rsidP="001131A9">
      <w:pPr>
        <w:pStyle w:val="ConsPlusNormal0"/>
        <w:numPr>
          <w:ilvl w:val="0"/>
          <w:numId w:val="4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кабинета (кабинки);</w:t>
      </w:r>
    </w:p>
    <w:p w:rsidR="001131A9" w:rsidRDefault="001131A9" w:rsidP="001131A9">
      <w:pPr>
        <w:pStyle w:val="ConsPlusNormal0"/>
        <w:numPr>
          <w:ilvl w:val="0"/>
          <w:numId w:val="4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фамилии, имени и отчества специалиста, осуществляющего прием заявителей;</w:t>
      </w:r>
    </w:p>
    <w:p w:rsidR="001131A9" w:rsidRDefault="001131A9" w:rsidP="001131A9">
      <w:pPr>
        <w:pStyle w:val="ConsPlusNormal0"/>
        <w:numPr>
          <w:ilvl w:val="0"/>
          <w:numId w:val="4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дней и часов приема, времени перерыва на обед.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2.12.6. Орган, предоставляющий муниципальную услугу, обеспечивает беспрепятственный доступ инвалидов к получению муниципальной услуги в соответствии с Федеральным </w:t>
      </w:r>
      <w:hyperlink r:id="rId2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24.11.1995 N 181-ФЗ "О социальной защите инвалидов в Российской Федерации".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муниципальной услуги.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2.13.1. Показателями доступности муниципальной услуги являются: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для заявителя возможности подать заявление о предоставлении муниципальной услуги через многофункциональный центр, а также в форме электронного документа, в том числе с использованием Единого портала, Регионального портала;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доступности инвалидов к получению муниципальной услуги в соответствии с Федеральным </w:t>
      </w:r>
      <w:hyperlink r:id="rId2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24.11.1995 N 181-ФЗ "О социальной защите инвалидов в Российской Федерации";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многофункциональном центре (в том числе не в полном объеме).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2.13.2. Показателями качества муниципальной услуги являются: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взаимодействия заявителя с должностными лицами Администрации при предоставлении муниципальной услуги два раза: при подаче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2.13.3. Получение муниципальной услуги по экстерриториальному принципу невозможно.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2.13.4. Получение муниципальной услуги посредством запроса о предоставлении нескольких муниципальных услуг (комплексного запроса) невозможно.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Порядок получения консультаций по вопросам предоставления муниципальной услуги указан в </w:t>
      </w:r>
      <w:hyperlink r:id="rId24" w:anchor="P4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пункте 1.4.1 подраздела 1.4 раздела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Требования, учитывающие особенности предоставления муниципальной услуги в электронной форме и в многофункциональном центре.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2.15.1. Особенности предоставления муниципальной услуги в многофункциональном центре.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обращения заявителя (представителя заявителя) в многофункциональный центр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услуга не в полном объеме оказывается в КОГАУ "Многофункциональный центр предоставления государственных и муниципальных услуг", во всех его территориальных отделах, по адресам, указанным на официальном сайте моидокументы43.рф в разделе "Контакты" и на официальном портале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Омутнинский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муниципальный район Кировской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разделе "Муниципальные услуги и функции".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оказываемой услуги в многофункциональном центре определяется </w:t>
      </w:r>
      <w:hyperlink r:id="rId25" w:anchor="P17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разделом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2.15.2. Особенности предоставления муниципальной услуги в электронной форме: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муниципальной услуги в сети Интернет, в том числе на официальном сайте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Омутнинского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Кировской области,  на Едином портале, Региональном портале;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Омутнинского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Кировской области,  на Едином портале, Региональном портале;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заявления в электронной форме с использованием сети Интернет, в том числе Единого портала, Регионального портала через "Личный кабинет" пользователя;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с использованием Единого портала, Регионального портала мониторинга хода предоставления муниципальной услуги через "Личный кабинет" пользователя.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физических лиц - простая электронная подпись либо усиленная </w:t>
      </w:r>
      <w:r>
        <w:rPr>
          <w:rFonts w:ascii="Times New Roman" w:hAnsi="Times New Roman" w:cs="Times New Roman"/>
          <w:sz w:val="24"/>
          <w:szCs w:val="24"/>
        </w:rPr>
        <w:lastRenderedPageBreak/>
        <w:t>квалифицированная подпись;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юридических лиц - усиленная квалифицированная подпись.</w:t>
      </w:r>
    </w:p>
    <w:p w:rsidR="001131A9" w:rsidRDefault="001131A9" w:rsidP="001131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131A9" w:rsidRDefault="001131A9" w:rsidP="001131A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173"/>
      <w:bookmarkEnd w:id="12"/>
      <w:r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</w:t>
      </w:r>
    </w:p>
    <w:p w:rsidR="001131A9" w:rsidRDefault="001131A9" w:rsidP="00113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особенности выполнения административных процедур </w:t>
      </w:r>
    </w:p>
    <w:p w:rsidR="001131A9" w:rsidRDefault="001131A9" w:rsidP="00113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1131A9" w:rsidRDefault="001131A9" w:rsidP="001131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131A9" w:rsidRDefault="001131A9" w:rsidP="001131A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80"/>
      <w:bookmarkEnd w:id="13"/>
      <w:r>
        <w:rPr>
          <w:rFonts w:ascii="Times New Roman" w:hAnsi="Times New Roman" w:cs="Times New Roman"/>
          <w:sz w:val="24"/>
          <w:szCs w:val="24"/>
        </w:rPr>
        <w:t>3.1. Описание последовательности действий при предоставлении муниципальной услуги.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и регистрацию заявления о предоставлении муниципальной услуги;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подготовку необходимого пакета документов для рассмотрения предложения на заседании Рабочей группы;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предложения на заседании Рабочей группы и принятие решения;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заявителю результата предоставления муниципальной услуги.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процедур (действий) при предоставлении муниципальной услуги в электронной форме аналогична последовательности действий, указанной в </w:t>
      </w:r>
      <w:hyperlink r:id="rId26" w:anchor="P18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подразделе 3.1 раздела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процедур (действий), выполняемых многофункциональным центром: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и регистрация заявления и представленных документов;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Описание последовательности административных действий при приеме и регистрации заявления о предоставлении муниципальной услуги.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 в Администрацию или в многофункциональный центр с заявлением о предоставлении муниципальной услуги.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регистрацию документов, осуществляет проверку документов на наличие оснований для отказа в приеме документов, указанных в </w:t>
      </w:r>
      <w:hyperlink r:id="rId27" w:anchor="P10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подразделе 2.7 раздела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вышеуказанных оснований специалист, ответственный за прием и регистрацию документов, в установленном порядке регистрирует поступившие документы и направляет их на рассмотрение.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заявителю выдается расписка в получении документов, предусмотренных </w:t>
      </w:r>
      <w:hyperlink r:id="rId28" w:anchor="P7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подразделом 2.5 раздела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 указанием их перечня и даты получения.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специалист, ответственный за прием и регистрацию документов, объясняет заявителю содержание выявленных недостатков в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представленных документах, предлагает принять меры по их устранению и возвращает пакет документов.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регистрация поступивших документов или отказ в приеме представленных документов.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 действий не может превышать 2 рабочих дня с момента поступления заявления о предоставлении муниципальной услуги.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98"/>
      <w:bookmarkEnd w:id="14"/>
      <w:r>
        <w:rPr>
          <w:rFonts w:ascii="Times New Roman" w:hAnsi="Times New Roman" w:cs="Times New Roman"/>
          <w:sz w:val="24"/>
          <w:szCs w:val="24"/>
        </w:rPr>
        <w:t>3.3. Описание последовательности административных действий при подготовке необходимого пакета документов для рассмотрения предложения на заседании Рабочей группы.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специалисту, ответственному за предоставление муниципальной услуги.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с целью подготовки необходимого пакета документов для дальнейшего рассмотрения заявления на заседании Рабочей группы в течение 3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заявления: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по собственной инициативе документов, указанных в </w:t>
      </w:r>
      <w:hyperlink r:id="rId29" w:anchor="P8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подпункте 2.5.2.2 пункта 2.5.2 подраздела 2.5 раздела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направляет в электронной форме посредством системы межведомственного информационного взаимодействия запрос о предоставлении сведений из Единого государственного реестра юридических лиц либо из Единого государственного реестра индивидуальных предпринимателей в Управление Федеральной налоговой службы по Кировской области;</w:t>
      </w:r>
      <w:proofErr w:type="gramEnd"/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по собственной инициативе документов, указанных в </w:t>
      </w:r>
      <w:hyperlink r:id="rId30" w:anchor="P8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подпункте 2.5.2.3 пункта 2.5.2 подраздела 2.5 раздела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направляет в соответствующее Территориальное управление письменный запрос о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места размещения НТО;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направляет в соответствующее Территориальное управление письменный запрос о предоставлении сведений о наличии на месте размещения НТО охранных зон и инженерных коммуникаций.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в течение 3 рабочих дней с момента получения им соответствующего запроса органа, ответственного за предоставление муниципальной услуги: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выезд на место нахождения НТО с целью проведения осмотра территории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места размещения НТО и направляет материалы специалисту, ответственному за предоставление муниципальной услуги;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 письменные запросы в сетевые организации о наличии на месте размещения НТО охранных зон и инженерных коммуникаций.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3 рабочих дней с момента поступления от сетевых организаций ответов на запросы специалист направляет в орган, ответственный за предоставление муниципальной услуги, информацию о наличии на месте размещения НТО охранных зон и инженерных коммуникаций.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в течение 7 рабочих дней с момента получения документов: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осуществляет подготовку визуализации места размещения НТО в случае, если заявитель не представил указанные документы самостоятельно по собственной инициативе (</w:t>
      </w:r>
      <w:hyperlink r:id="rId31" w:anchor="P8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подпункт 2.5.2.4 пункта 2.5.2 подраздела 2.5 раздела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регламента);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включает предложение заявителя в повестку заседания Рабочей группы;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подготовку иных документов, необходимых для рассмотрения предложения на заседании Рабочей группы.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подготовленный пакет документов для рассмотрения предложения на заседании Рабочей группы.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 действий не может превышать 30 календарных дней с момента поступления заявления специалисту, ответственному за предоставление муниципальной услуги.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Описание последовательности административных действий при рассмотрении заявления на заседании Рабочей группы и принятии решения.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назначенная дата проведения заседания Рабочей группы.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Поступившие заявления о включении места размещения НТО в Схему, об исключении места размещения НТО из Схемы рассматриваются ежеквартально на заседании Рабочей группы в очном формате.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по вопросам, поставленным на голосование, принимаются большинством голосов присутствующих на заседании членов Рабочей группы путем открытого голосования.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Заявления, поданные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30 календарных дней до даты проведения очередного заседания Рабочей группы, выносятся на следующее заседание Рабочей группы.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Поступившие заявления об изменении сведений об НТО (в части вида, специализации, площади НТО и других характеристик) рассматриваются членами Рабочей группы в заочном формате.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по вопросам, поставленным на голосование, принимаются путем заполнения членами Рабочей группы опросного листа в письменной форме.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предоставлении муниципальной услуги, указанных в </w:t>
      </w:r>
      <w:hyperlink r:id="rId32" w:anchor="P11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подразделе 2.9 раздела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членами Рабочей группы принимается решение об отказе во внесении изменений в Схему.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оформленное протоколом заседания Рабочей группы решение о внесении изменений в Схему или об отказе во внесении изменений в Схему.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выполнения действий не может превышать 3 рабочих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заседания Рабочей группы.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24"/>
      <w:bookmarkEnd w:id="15"/>
      <w:r>
        <w:rPr>
          <w:rFonts w:ascii="Times New Roman" w:hAnsi="Times New Roman" w:cs="Times New Roman"/>
          <w:sz w:val="24"/>
          <w:szCs w:val="24"/>
        </w:rPr>
        <w:t>3.5. Описание последовательности административных действий при направлении заявителю результата предоставления муниципальной услуги.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Основанием для начала административной процедуры является подписанный протокол заседания Рабочей группы.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решений, принятых на заседании Рабочей группы и оформленных протоколом, специалист, ответственный за предоставление муниципальной услуги, не позднее рабочего дня, следующего за днем подписания протокола, направляет заявителю способом, указанным в заявлении, выписку из протокола о результате предоставления муниципальной услуги.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уведомление заявителя о предоставлении муниципальной услуги либо об отказе в ее предоставлении с указанием причины отказа.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выполнения действий не может превышать 3 рабочих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заседания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Рабочей группы.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Порядок осуществления административных процедур (действий) в электронной форме, в том числе с использованием Единого портала или Регионального портала.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муниципальной услуге размещается на Едином портале или Региональном портале.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"Личный кабинет" пользователя Единого портала или Регионального портала.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3.6.1. Описание последовательности действий при приеме и регистрации заявления и представленных документов.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Последовательность действий при подготовке необходимого пакета документов для рассмотрения предложения на заседании Рабочей группы, рассмотрении заявления на заседании Рабочей группы, принятии решения и направлении заявителю результата предоставления муниципальной услуги аналогична приведенной в </w:t>
      </w:r>
      <w:hyperlink r:id="rId33" w:anchor="P19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подразделах 3.3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4" w:anchor="P22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3.5 раздела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выполнения административных процедур, предусмотренные настоящим Административным регламентом,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распространяются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на сроки предоставления муниципальных услуг в электронной форме.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Описание административных процедур (действий), выполняемых многофункциональными центрами.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осуществляются при личном обращении заявителя в многофункциональный центр либо по телефону многофункционального центра.</w:t>
      </w:r>
      <w:proofErr w:type="gramEnd"/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3.7.1. Описание последовательности действий при приеме и регистрации заявления и представленных документов.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предъявление: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документа, удостоверяющего личность заявителя либо его представителя;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документа, подтверждающего полномочия представителя заявителя.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регистрацию документов, устанавливает наличие оснований для отказа в приеме документов, указанных в </w:t>
      </w:r>
      <w:hyperlink r:id="rId35" w:anchor="P10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подразделе 2.7 раздела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(объясняет заявителю содержание выявленных недостатков в представленных документах, предлагает принять меры по их устранению и возвращает пакет документов).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приеме документов специалист, ответственный за прием и регистрацию документов, в установленном порядке регистрирует поступившие документы.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Оформляет уведомление о приеме документов и передает его заявителю, направляет заявление на предоставление муниципальной услуги и комплект необходимых документов в Администрацию.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являются регистрация поступивших документов и выдача (направление) уведомления о приеме документов.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не может превышать 2 рабочих дня с момента поступления в многофункциональный центр заявления с документами.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3.7.2. Описание последовательности действий при выдаче результата предоставления муниципальной услуги.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 либо его представителя;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экземпляр расписки о приеме (выдаче) документов с регистрационным номером, датой и подписью сотрудника, принявшего комплект документов, выданный заявителю либо его представителю в день подачи заявления;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Особенности выполнения административных процедур (действий) в многофункциональном центре.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запроса на предоставление муниципальной услуги через многофункциональный центр: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на предоставление муниципальной услуги и комплект необходимых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документов направляются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Порядок отзыва заявления о предоставлении муниципальной услуги.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имеет право отказаться от предоставления ему муниципальной услуги и отозвать заявление на любом этапе (в процессе выполнения любой административной процедуры), направив заявление об отзыве заявления о предоставлении муниципальной услуги.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может быть подано посредством Единого портала, Регионального портала, через многофункциональный центр, а также непосредственно в Администрацию.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направляет заявителю заявление о предоставлении муниципальной услуги с представленными документами по адресу, содержащемуся в его заявлении, в течение семи рабочих дней с момента поступления заявления об отзыве.</w:t>
      </w:r>
    </w:p>
    <w:p w:rsidR="001131A9" w:rsidRDefault="001131A9" w:rsidP="001131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131A9" w:rsidRDefault="001131A9" w:rsidP="001131A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1131A9" w:rsidRDefault="001131A9" w:rsidP="001131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131A9" w:rsidRDefault="001131A9" w:rsidP="001131A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уполномоченных должностных лиц, осуществляющих контроль, и периодичность осуществления контроля устанавливаются распоряжением Администрации.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Администрации, а также уполномоченное им должностное лицо, осуществляя контроль, вправе: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Администрации.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Ответственность специалистов закрепляется в их должностных инструкциях.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</w:t>
      </w:r>
      <w:hyperlink r:id="rId36" w:anchor="P4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подразделе 1.2 раздела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Граждане, их объединения и организации могут сообщить обо всех результатах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через "Личный кабинет" пользователя на Едином портале или Региональном портале.</w:t>
      </w:r>
    </w:p>
    <w:p w:rsidR="001131A9" w:rsidRDefault="001131A9" w:rsidP="001131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131A9" w:rsidRDefault="001131A9" w:rsidP="001131A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</w:t>
      </w:r>
    </w:p>
    <w:p w:rsidR="001131A9" w:rsidRDefault="001131A9" w:rsidP="00113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муниципальную услугу, либо муниципального</w:t>
      </w:r>
    </w:p>
    <w:p w:rsidR="001131A9" w:rsidRDefault="001131A9" w:rsidP="001131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служащего, а также многофункциональных центров и их работников</w:t>
      </w:r>
    </w:p>
    <w:p w:rsidR="001131A9" w:rsidRDefault="001131A9" w:rsidP="001131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131A9" w:rsidRDefault="001131A9" w:rsidP="001131A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Заявитель может обратиться с жалобой на решения и действия (бездействие) Администрации, их должностных лиц и (или) муниципальных служащих, муниципальных учреждений, участвующих в предоставлении муниципальных услуг, в следующих случаях: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86"/>
      <w:bookmarkEnd w:id="16"/>
      <w:r>
        <w:rPr>
          <w:rFonts w:ascii="Times New Roman" w:hAnsi="Times New Roman" w:cs="Times New Roman"/>
          <w:sz w:val="24"/>
          <w:szCs w:val="24"/>
        </w:rPr>
        <w:t xml:space="preserve">5.1.1. Нарушение срока регистрации запроса заявителя о предоставлении муниципальной услуги, запроса, указанного в </w:t>
      </w:r>
      <w:hyperlink r:id="rId3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статье 15.1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N 210-ФЗ.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 Нарушение срока предоставления услуги.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88"/>
      <w:bookmarkEnd w:id="17"/>
      <w:r>
        <w:rPr>
          <w:rFonts w:ascii="Times New Roman" w:hAnsi="Times New Roman" w:cs="Times New Roman"/>
          <w:sz w:val="24"/>
          <w:szCs w:val="24"/>
        </w:rPr>
        <w:t>5.1.3. Требование у заявителя документов или информации либо совершение действий,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89"/>
      <w:bookmarkEnd w:id="18"/>
      <w:r>
        <w:rPr>
          <w:rFonts w:ascii="Times New Roman" w:hAnsi="Times New Roman" w:cs="Times New Roman"/>
          <w:sz w:val="24"/>
          <w:szCs w:val="24"/>
        </w:rPr>
        <w:t>5.1.4.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5.1.5.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актами.</w:t>
      </w:r>
      <w:proofErr w:type="gramEnd"/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91"/>
      <w:bookmarkEnd w:id="19"/>
      <w:r>
        <w:rPr>
          <w:rFonts w:ascii="Times New Roman" w:hAnsi="Times New Roman" w:cs="Times New Roman"/>
          <w:sz w:val="24"/>
          <w:szCs w:val="24"/>
        </w:rPr>
        <w:t>5.1.6. 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5.1.7.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Отказ должностного лица и (или)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293"/>
      <w:bookmarkEnd w:id="20"/>
      <w:r>
        <w:rPr>
          <w:rFonts w:ascii="Times New Roman" w:hAnsi="Times New Roman" w:cs="Times New Roman"/>
          <w:sz w:val="24"/>
          <w:szCs w:val="24"/>
        </w:rPr>
        <w:t>5.1.8. Нарушение срока или порядка выдачи документов по результатам предоставления муниципальной услуги.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5.1.9.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295"/>
      <w:bookmarkEnd w:id="21"/>
      <w:r>
        <w:rPr>
          <w:rFonts w:ascii="Times New Roman" w:hAnsi="Times New Roman" w:cs="Times New Roman"/>
          <w:sz w:val="24"/>
          <w:szCs w:val="24"/>
        </w:rPr>
        <w:t>5.1.10.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и действия (бездействие) многофункциональных центров предоставления государственных и муниципальных услуг и их работников могут быть обжалованы в случаях, предусмотренных </w:t>
      </w:r>
      <w:hyperlink r:id="rId38" w:anchor="P28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пунктами 5.1.1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anchor="P28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5.1.3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anchor="P28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5.1.4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anchor="P29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5.1.6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anchor="P29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5.1.8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anchor="P29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5.1.10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Жалоба подается в Администрацию, либо на личном приеме заявителя у заместителя главы Администрации, курирующего деятельность органа, предоставляющего муниципальную услугу, либо в многофункциональный центр.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жалобы через многофункциональный центр последний обеспечивает ее передачу в Администрацию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заявители - юридические лица и индивидуальные предприниматели являются субъектами градостроительных отношений, включенных в исчерпывающие перечни процедур в сфере строительства, утвержденные Правительством Российской Федерации, жалоба может быть подана в антимонопольный орган в порядке, установленном антимонопольным законодательством Российской Федерации.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Жалоба, направленная в соответствии с настоящим Административным регламентом, рассматривается согласно предусмотренному порядку следующими должностными лицами по полномочиям: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решения и действия (бездействие) муниципальных служащих органа, предоставляющего муниципальную услугу, и (или) на решения и действия (бездействие) руководителя органа, предоставляющего муниципальную услугу, - курирующим заместителем главы Администрации;</w:t>
      </w:r>
      <w:proofErr w:type="gramEnd"/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нарушение многофункциональным центром порядка предоставления услуги, переданной ему на основании соглашения о взаимодействии, заключенного между Администрацией и многофункциональным центром, - руководителем многофункционального центра.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 случае если жалоба подана заявителем в орган либо должностному лицу, в компетенцию которого не входит принятие решения по жалобе,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жалобы.</w:t>
      </w:r>
      <w:proofErr w:type="gramEnd"/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Информацию о порядке подачи и рассмотрения жалобы можно получить:</w:t>
      </w:r>
    </w:p>
    <w:p w:rsidR="001131A9" w:rsidRDefault="001131A9" w:rsidP="001131A9">
      <w:pPr>
        <w:pStyle w:val="ConsPlusNormal0"/>
        <w:numPr>
          <w:ilvl w:val="0"/>
          <w:numId w:val="5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Омутнинского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в сети Интернет;</w:t>
      </w:r>
    </w:p>
    <w:p w:rsidR="001131A9" w:rsidRDefault="001131A9" w:rsidP="001131A9">
      <w:pPr>
        <w:pStyle w:val="ConsPlusNormal0"/>
        <w:numPr>
          <w:ilvl w:val="0"/>
          <w:numId w:val="5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Региональном портале:</w:t>
      </w:r>
    </w:p>
    <w:p w:rsidR="001131A9" w:rsidRDefault="001131A9" w:rsidP="001131A9">
      <w:pPr>
        <w:pStyle w:val="ConsPlusNormal0"/>
        <w:numPr>
          <w:ilvl w:val="0"/>
          <w:numId w:val="5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Едином портале;</w:t>
      </w:r>
    </w:p>
    <w:p w:rsidR="001131A9" w:rsidRDefault="001131A9" w:rsidP="001131A9">
      <w:pPr>
        <w:pStyle w:val="ConsPlusNormal0"/>
        <w:numPr>
          <w:ilvl w:val="0"/>
          <w:numId w:val="5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информационных стендах в Администрации;</w:t>
      </w:r>
    </w:p>
    <w:p w:rsidR="001131A9" w:rsidRDefault="001131A9" w:rsidP="001131A9">
      <w:pPr>
        <w:pStyle w:val="ConsPlusNormal0"/>
        <w:numPr>
          <w:ilvl w:val="0"/>
          <w:numId w:val="5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 заявителя;</w:t>
      </w:r>
    </w:p>
    <w:p w:rsidR="001131A9" w:rsidRDefault="001131A9" w:rsidP="001131A9">
      <w:pPr>
        <w:pStyle w:val="ConsPlusNormal0"/>
        <w:numPr>
          <w:ilvl w:val="0"/>
          <w:numId w:val="5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обращении в письменной форме, в форме электронного документа;</w:t>
      </w:r>
    </w:p>
    <w:p w:rsidR="001131A9" w:rsidRDefault="001131A9" w:rsidP="001131A9">
      <w:pPr>
        <w:pStyle w:val="ConsPlusNormal0"/>
        <w:numPr>
          <w:ilvl w:val="0"/>
          <w:numId w:val="5"/>
        </w:numPr>
        <w:adjustRightInd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телефону.</w:t>
      </w:r>
    </w:p>
    <w:p w:rsidR="001131A9" w:rsidRDefault="001131A9" w:rsidP="001131A9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Едином портале.</w:t>
      </w:r>
    </w:p>
    <w:p w:rsidR="001131A9" w:rsidRDefault="001131A9" w:rsidP="001131A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1131A9" w:rsidRDefault="001131A9" w:rsidP="001131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131A9" w:rsidRDefault="001131A9" w:rsidP="001131A9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31A9" w:rsidRDefault="001131A9" w:rsidP="001131A9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31A9" w:rsidRDefault="001131A9" w:rsidP="001131A9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131A9" w:rsidRDefault="001131A9" w:rsidP="001131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131A9" w:rsidRDefault="001131A9" w:rsidP="001131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131A9" w:rsidRDefault="001131A9" w:rsidP="001131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"Рассмотрение предложений о внесении</w:t>
      </w:r>
    </w:p>
    <w:p w:rsidR="001131A9" w:rsidRDefault="001131A9" w:rsidP="001131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изменений в схему размещения</w:t>
      </w:r>
    </w:p>
    <w:p w:rsidR="001131A9" w:rsidRDefault="001131A9" w:rsidP="001131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нестационарных торговых объектов</w:t>
      </w:r>
    </w:p>
    <w:p w:rsidR="001131A9" w:rsidRDefault="001131A9" w:rsidP="001131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образования"</w:t>
      </w:r>
    </w:p>
    <w:p w:rsidR="001131A9" w:rsidRDefault="001131A9" w:rsidP="001131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097"/>
        <w:gridCol w:w="1812"/>
        <w:gridCol w:w="1306"/>
        <w:gridCol w:w="3207"/>
      </w:tblGrid>
      <w:tr w:rsidR="001131A9" w:rsidTr="001131A9">
        <w:tc>
          <w:tcPr>
            <w:tcW w:w="4909" w:type="dxa"/>
            <w:gridSpan w:val="2"/>
          </w:tcPr>
          <w:p w:rsidR="001131A9" w:rsidRDefault="001131A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  <w:hideMark/>
          </w:tcPr>
          <w:p w:rsidR="001131A9" w:rsidRDefault="001131A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</w:p>
          <w:p w:rsidR="001131A9" w:rsidRDefault="001131A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Омутнинского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  <w:p w:rsidR="001131A9" w:rsidRDefault="001131A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</w:t>
            </w:r>
          </w:p>
          <w:p w:rsidR="001131A9" w:rsidRDefault="001131A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1131A9" w:rsidRDefault="001131A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заявителя/полное наименование организации)</w:t>
            </w:r>
          </w:p>
          <w:p w:rsidR="001131A9" w:rsidRDefault="001131A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 ______________</w:t>
            </w:r>
          </w:p>
          <w:p w:rsidR="001131A9" w:rsidRDefault="001131A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 __________________</w:t>
            </w:r>
          </w:p>
          <w:p w:rsidR="001131A9" w:rsidRDefault="001131A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ИНН/ОГРН ______________________</w:t>
            </w:r>
          </w:p>
          <w:p w:rsidR="001131A9" w:rsidRDefault="001131A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____________________</w:t>
            </w:r>
          </w:p>
          <w:p w:rsidR="001131A9" w:rsidRDefault="001131A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1131A9" w:rsidRDefault="001131A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(должность, Ф.И.О. руководителя - для юридических лиц)</w:t>
            </w:r>
          </w:p>
          <w:p w:rsidR="001131A9" w:rsidRDefault="001131A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Телефон: ________________________</w:t>
            </w:r>
          </w:p>
          <w:p w:rsidR="001131A9" w:rsidRDefault="001131A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1131A9" w:rsidRDefault="001131A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1131A9" w:rsidTr="001131A9">
        <w:tc>
          <w:tcPr>
            <w:tcW w:w="9422" w:type="dxa"/>
            <w:gridSpan w:val="4"/>
          </w:tcPr>
          <w:p w:rsidR="001131A9" w:rsidRDefault="001131A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2" w:name="P345"/>
            <w:bookmarkEnd w:id="22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</w:t>
            </w:r>
          </w:p>
          <w:p w:rsidR="001131A9" w:rsidRDefault="001131A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включении/исключении нестационарного торгового объекта</w:t>
            </w:r>
          </w:p>
          <w:p w:rsidR="001131A9" w:rsidRDefault="001131A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схему/из схемы размещения нестационарных торговых объектов</w:t>
            </w:r>
          </w:p>
          <w:p w:rsidR="001131A9" w:rsidRDefault="001131A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</w:t>
            </w:r>
          </w:p>
          <w:p w:rsidR="001131A9" w:rsidRDefault="001131A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A9" w:rsidRDefault="001131A9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</w:t>
            </w:r>
          </w:p>
          <w:p w:rsidR="001131A9" w:rsidRDefault="001131A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1131A9" w:rsidRDefault="001131A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(причина, обоснование необходимости внесения изменения)</w:t>
            </w:r>
          </w:p>
          <w:p w:rsidR="001131A9" w:rsidRDefault="001131A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(просим) рассмотреть вопрос о возможности ____________________________</w:t>
            </w:r>
          </w:p>
          <w:p w:rsidR="001131A9" w:rsidRDefault="001131A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1131A9" w:rsidRDefault="001131A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(включения в схему/исключения из схемы)</w:t>
            </w:r>
          </w:p>
          <w:p w:rsidR="001131A9" w:rsidRDefault="001131A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 нестационарных торговых объектов на территории муниципального образования  (далее - Схема) нестационарного торгового объекта (далее - НТО) ___________________________________________________________________.</w:t>
            </w:r>
          </w:p>
          <w:p w:rsidR="001131A9" w:rsidRDefault="001131A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специализация, площадь НТО)</w:t>
            </w:r>
          </w:p>
          <w:p w:rsidR="001131A9" w:rsidRDefault="001131A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Адресный ориентир: _______________________________________________________.</w:t>
            </w:r>
          </w:p>
          <w:p w:rsidR="001131A9" w:rsidRDefault="001131A9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 (индивидуальный предприниматель) подписанием настоящего заявления:</w:t>
            </w:r>
          </w:p>
          <w:p w:rsidR="001131A9" w:rsidRDefault="001131A9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4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27.07.2006 N 152-ФЗ "О персональных данных" дает свое согласие на автоматизированную, а также без использования средств автоматизации обработку персональных данных, включая сбор, систематизацию, накопление, хранение, уточнение (обновление, изменение), использование, распространение данных, содержащихся в представленных документах;</w:t>
            </w:r>
          </w:p>
          <w:p w:rsidR="001131A9" w:rsidRDefault="001131A9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возражает против доступа к указанной в заявлении информации всех лиц, участвующих в рассмотрении, анализе и оценке заявления и приложенных к нему документов;</w:t>
            </w:r>
          </w:p>
          <w:p w:rsidR="001131A9" w:rsidRDefault="001131A9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ответственности в соответствии с законодательством Российской Федерации за предоставление недостоверных сведений и документов, достоверность представленных в заявлении сведений подтверждает.</w:t>
            </w:r>
          </w:p>
          <w:p w:rsidR="001131A9" w:rsidRDefault="001131A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A9" w:rsidRDefault="001131A9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(перечень прилагаемых документов, указать нужное):</w:t>
            </w:r>
          </w:p>
          <w:p w:rsidR="001131A9" w:rsidRDefault="001131A9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Копия документа, удостоверяющего личность, на 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1A9" w:rsidRDefault="001131A9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Фотография места размещения НТО на 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1A9" w:rsidRDefault="001131A9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Визуализация места размещения НТО на 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31A9" w:rsidTr="001131A9">
        <w:tc>
          <w:tcPr>
            <w:tcW w:w="3097" w:type="dxa"/>
            <w:hideMark/>
          </w:tcPr>
          <w:p w:rsidR="001131A9" w:rsidRDefault="001131A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 ___________ 202__ г.</w:t>
            </w:r>
          </w:p>
          <w:p w:rsidR="001131A9" w:rsidRDefault="001131A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подачи заявления)</w:t>
            </w:r>
          </w:p>
        </w:tc>
        <w:tc>
          <w:tcPr>
            <w:tcW w:w="3118" w:type="dxa"/>
            <w:gridSpan w:val="2"/>
            <w:hideMark/>
          </w:tcPr>
          <w:p w:rsidR="001131A9" w:rsidRDefault="001131A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1131A9" w:rsidRDefault="001131A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заявителя)</w:t>
            </w:r>
          </w:p>
        </w:tc>
        <w:tc>
          <w:tcPr>
            <w:tcW w:w="3207" w:type="dxa"/>
            <w:hideMark/>
          </w:tcPr>
          <w:p w:rsidR="001131A9" w:rsidRDefault="001131A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131A9" w:rsidRDefault="001131A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1131A9" w:rsidRDefault="001131A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1131A9" w:rsidRDefault="001131A9" w:rsidP="001131A9">
      <w:pPr>
        <w:pStyle w:val="ConsPlusNormal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31A9" w:rsidRDefault="001131A9" w:rsidP="001131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131A9" w:rsidRDefault="001131A9" w:rsidP="001131A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131A9" w:rsidRDefault="001131A9" w:rsidP="001131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131A9" w:rsidRDefault="001131A9" w:rsidP="001131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131A9" w:rsidRDefault="001131A9" w:rsidP="001131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131A9" w:rsidRDefault="001131A9" w:rsidP="001131A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1131A9" w:rsidRDefault="001131A9" w:rsidP="001131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131A9" w:rsidRDefault="001131A9" w:rsidP="001131A9">
      <w:pPr>
        <w:pStyle w:val="ConsPlusNormal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Приложение N 2</w:t>
      </w:r>
    </w:p>
    <w:p w:rsidR="001131A9" w:rsidRDefault="001131A9" w:rsidP="001131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131A9" w:rsidRDefault="001131A9" w:rsidP="001131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131A9" w:rsidRDefault="001131A9" w:rsidP="001131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"Рассмотрение предложений о внесении</w:t>
      </w:r>
    </w:p>
    <w:p w:rsidR="001131A9" w:rsidRDefault="001131A9" w:rsidP="001131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изменений в схему размещения</w:t>
      </w:r>
    </w:p>
    <w:p w:rsidR="001131A9" w:rsidRDefault="001131A9" w:rsidP="001131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нестационарных торговых объектов</w:t>
      </w:r>
    </w:p>
    <w:p w:rsidR="001131A9" w:rsidRDefault="001131A9" w:rsidP="001131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образования"</w:t>
      </w:r>
    </w:p>
    <w:p w:rsidR="001131A9" w:rsidRDefault="001131A9" w:rsidP="001131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96"/>
        <w:gridCol w:w="2701"/>
        <w:gridCol w:w="1812"/>
        <w:gridCol w:w="532"/>
        <w:gridCol w:w="774"/>
        <w:gridCol w:w="1040"/>
        <w:gridCol w:w="2167"/>
      </w:tblGrid>
      <w:tr w:rsidR="001131A9" w:rsidTr="001131A9">
        <w:tc>
          <w:tcPr>
            <w:tcW w:w="4909" w:type="dxa"/>
            <w:gridSpan w:val="3"/>
          </w:tcPr>
          <w:p w:rsidR="001131A9" w:rsidRDefault="001131A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4"/>
            <w:hideMark/>
          </w:tcPr>
          <w:p w:rsidR="001131A9" w:rsidRDefault="001131A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</w:p>
          <w:p w:rsidR="001131A9" w:rsidRDefault="001131A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Омутнинского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  <w:p w:rsidR="001131A9" w:rsidRDefault="001131A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</w:t>
            </w:r>
          </w:p>
          <w:p w:rsidR="001131A9" w:rsidRDefault="001131A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1131A9" w:rsidRDefault="001131A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заявителя/полное наименование организации)</w:t>
            </w:r>
          </w:p>
          <w:p w:rsidR="001131A9" w:rsidRDefault="001131A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 ______________</w:t>
            </w:r>
          </w:p>
          <w:p w:rsidR="001131A9" w:rsidRDefault="001131A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 __________________</w:t>
            </w:r>
          </w:p>
          <w:p w:rsidR="001131A9" w:rsidRDefault="001131A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ИНН/ОГРН ______________________</w:t>
            </w:r>
          </w:p>
          <w:p w:rsidR="001131A9" w:rsidRDefault="001131A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____________________</w:t>
            </w:r>
          </w:p>
          <w:p w:rsidR="001131A9" w:rsidRDefault="001131A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1131A9" w:rsidRDefault="001131A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(должность, Ф.И.О. руководителя - для юридических лиц)</w:t>
            </w:r>
          </w:p>
          <w:p w:rsidR="001131A9" w:rsidRDefault="001131A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</w:t>
            </w:r>
          </w:p>
          <w:p w:rsidR="001131A9" w:rsidRDefault="001131A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1131A9" w:rsidRDefault="001131A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1131A9" w:rsidTr="001131A9">
        <w:tc>
          <w:tcPr>
            <w:tcW w:w="9422" w:type="dxa"/>
            <w:gridSpan w:val="7"/>
          </w:tcPr>
          <w:p w:rsidR="001131A9" w:rsidRDefault="001131A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3" w:name="P402"/>
            <w:bookmarkEnd w:id="23"/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1131A9" w:rsidRDefault="001131A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изменении сведений о нестационарном торговом объекте,</w:t>
            </w:r>
          </w:p>
          <w:p w:rsidR="001131A9" w:rsidRDefault="001131A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схему размещения нестационарных торговых объектов</w:t>
            </w:r>
          </w:p>
          <w:p w:rsidR="001131A9" w:rsidRDefault="001131A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</w:t>
            </w:r>
          </w:p>
          <w:p w:rsidR="001131A9" w:rsidRDefault="001131A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A9" w:rsidRDefault="001131A9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</w:t>
            </w:r>
          </w:p>
          <w:p w:rsidR="001131A9" w:rsidRDefault="001131A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1131A9" w:rsidRDefault="001131A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(причина, обоснование необходимости внесения изменения)</w:t>
            </w:r>
          </w:p>
          <w:p w:rsidR="001131A9" w:rsidRDefault="001131A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(просим) рассмотреть предложение об изменении сведений о нестационарном торговом объекте (далее - НТО), расположенном по адресу:</w:t>
            </w:r>
          </w:p>
          <w:p w:rsidR="001131A9" w:rsidRDefault="001131A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_________________________________________________________________________,</w:t>
            </w:r>
          </w:p>
          <w:p w:rsidR="001131A9" w:rsidRDefault="001131A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договором на размещение НТО от _______________ N ___________</w:t>
            </w:r>
          </w:p>
        </w:tc>
      </w:tr>
      <w:tr w:rsidR="001131A9" w:rsidTr="001131A9">
        <w:tc>
          <w:tcPr>
            <w:tcW w:w="5441" w:type="dxa"/>
            <w:gridSpan w:val="4"/>
            <w:hideMark/>
          </w:tcPr>
          <w:p w:rsidR="001131A9" w:rsidRDefault="001131A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части (отметить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814" w:type="dxa"/>
            <w:gridSpan w:val="2"/>
            <w:hideMark/>
          </w:tcPr>
          <w:p w:rsidR="001131A9" w:rsidRDefault="001131A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Схемой:</w:t>
            </w:r>
          </w:p>
        </w:tc>
        <w:tc>
          <w:tcPr>
            <w:tcW w:w="2167" w:type="dxa"/>
            <w:hideMark/>
          </w:tcPr>
          <w:p w:rsidR="001131A9" w:rsidRDefault="001131A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Предлагаемые характеристики:</w:t>
            </w:r>
          </w:p>
        </w:tc>
      </w:tr>
      <w:tr w:rsidR="001131A9" w:rsidTr="001131A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A9" w:rsidRDefault="001131A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131A9" w:rsidRDefault="001131A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 НТО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A9" w:rsidRDefault="001131A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A9" w:rsidRDefault="001131A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1A9" w:rsidTr="001131A9"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31A9" w:rsidRDefault="001131A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3"/>
          </w:tcPr>
          <w:p w:rsidR="001131A9" w:rsidRDefault="001131A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31A9" w:rsidRDefault="001131A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31A9" w:rsidRDefault="001131A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1A9" w:rsidTr="001131A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A9" w:rsidRDefault="001131A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1A9" w:rsidRDefault="001131A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специализации НТО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A9" w:rsidRDefault="001131A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A9" w:rsidRDefault="001131A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1A9" w:rsidTr="001131A9"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31A9" w:rsidRDefault="001131A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3"/>
          </w:tcPr>
          <w:p w:rsidR="001131A9" w:rsidRDefault="001131A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31A9" w:rsidRDefault="001131A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31A9" w:rsidRDefault="001131A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1A9" w:rsidTr="001131A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A9" w:rsidRDefault="001131A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1A9" w:rsidRDefault="001131A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площади места размещения НТО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A9" w:rsidRDefault="001131A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A9" w:rsidRDefault="001131A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1A9" w:rsidTr="001131A9"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31A9" w:rsidRDefault="001131A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3"/>
          </w:tcPr>
          <w:p w:rsidR="001131A9" w:rsidRDefault="001131A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31A9" w:rsidRDefault="001131A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31A9" w:rsidRDefault="001131A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1A9" w:rsidTr="001131A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A9" w:rsidRDefault="001131A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1A9" w:rsidRDefault="001131A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площади земельного участка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A9" w:rsidRDefault="001131A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A9" w:rsidRDefault="001131A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1A9" w:rsidTr="001131A9"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31A9" w:rsidRDefault="001131A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3"/>
          </w:tcPr>
          <w:p w:rsidR="001131A9" w:rsidRDefault="001131A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31A9" w:rsidRDefault="001131A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31A9" w:rsidRDefault="001131A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1A9" w:rsidTr="001131A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A9" w:rsidRDefault="001131A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1A9" w:rsidRDefault="001131A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периода функционирования НТО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A9" w:rsidRDefault="001131A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A9" w:rsidRDefault="001131A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1A9" w:rsidTr="001131A9"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31A9" w:rsidRDefault="001131A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3"/>
          </w:tcPr>
          <w:p w:rsidR="001131A9" w:rsidRDefault="001131A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31A9" w:rsidRDefault="001131A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31A9" w:rsidRDefault="001131A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1A9" w:rsidTr="001131A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A9" w:rsidRDefault="001131A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1A9" w:rsidRDefault="001131A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Иное: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A9" w:rsidRDefault="001131A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A9" w:rsidRDefault="001131A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1A9" w:rsidTr="001131A9">
        <w:tc>
          <w:tcPr>
            <w:tcW w:w="9422" w:type="dxa"/>
            <w:gridSpan w:val="7"/>
          </w:tcPr>
          <w:p w:rsidR="001131A9" w:rsidRDefault="001131A9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 (индивидуальный предприниматель) подписанием настоящего заявления:</w:t>
            </w:r>
          </w:p>
          <w:p w:rsidR="001131A9" w:rsidRDefault="001131A9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4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27.07.2006 N 152-ФЗ "О персональных данных" дает свое согласие на автоматизированную, а также без использования средств автоматизации обработку персональных данных, включая сбор, систематизацию, накопление, хранение, уточнение (обновление, изменение), использование, распространение данных, содержащихся в представленных документах;</w:t>
            </w:r>
          </w:p>
          <w:p w:rsidR="001131A9" w:rsidRDefault="001131A9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возражает против доступа к указанной в заявлении информации всех лиц, участвующих в рассмотрении, анализе и оценке заявления и приложенных к нему документов;</w:t>
            </w:r>
          </w:p>
          <w:p w:rsidR="001131A9" w:rsidRDefault="001131A9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ответственности в соответствии с законодательством Российской Федерации за предоставление недостоверных сведений и документов, достоверность представленных в заявлении сведений подтверждает.</w:t>
            </w:r>
          </w:p>
          <w:p w:rsidR="001131A9" w:rsidRDefault="001131A9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A9" w:rsidRDefault="001131A9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(перечень прилагаемых документов, указать нужное):</w:t>
            </w:r>
          </w:p>
          <w:p w:rsidR="001131A9" w:rsidRDefault="001131A9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Копия документа, удостоверяющего личность, на 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1A9" w:rsidRDefault="001131A9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Фотография места размещения НТО на 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1A9" w:rsidRDefault="001131A9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Визуализация места размещения НТО на 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31A9" w:rsidTr="001131A9">
        <w:tc>
          <w:tcPr>
            <w:tcW w:w="3097" w:type="dxa"/>
            <w:gridSpan w:val="2"/>
            <w:hideMark/>
          </w:tcPr>
          <w:p w:rsidR="001131A9" w:rsidRDefault="001131A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 ___________ 202__ г.</w:t>
            </w:r>
          </w:p>
          <w:p w:rsidR="001131A9" w:rsidRDefault="001131A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подачи заявления)</w:t>
            </w:r>
          </w:p>
        </w:tc>
        <w:tc>
          <w:tcPr>
            <w:tcW w:w="3118" w:type="dxa"/>
            <w:gridSpan w:val="3"/>
            <w:hideMark/>
          </w:tcPr>
          <w:p w:rsidR="001131A9" w:rsidRDefault="001131A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1131A9" w:rsidRDefault="001131A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заявителя)</w:t>
            </w:r>
          </w:p>
        </w:tc>
        <w:tc>
          <w:tcPr>
            <w:tcW w:w="3207" w:type="dxa"/>
            <w:gridSpan w:val="2"/>
            <w:hideMark/>
          </w:tcPr>
          <w:p w:rsidR="001131A9" w:rsidRDefault="001131A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131A9" w:rsidRDefault="001131A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1131A9" w:rsidRDefault="001131A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1131A9" w:rsidRDefault="001131A9" w:rsidP="001131A9">
      <w:pPr>
        <w:pStyle w:val="ConsPlusNormal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31A9" w:rsidRDefault="001131A9" w:rsidP="001131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131A9" w:rsidRDefault="001131A9" w:rsidP="001131A9">
      <w:pPr>
        <w:pStyle w:val="ConsPlusNormal0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131A9" w:rsidRDefault="001131A9" w:rsidP="001131A9">
      <w:pPr>
        <w:rPr>
          <w:sz w:val="24"/>
          <w:szCs w:val="24"/>
        </w:rPr>
      </w:pPr>
    </w:p>
    <w:p w:rsidR="001131A9" w:rsidRDefault="001131A9" w:rsidP="001131A9">
      <w:pPr>
        <w:rPr>
          <w:sz w:val="24"/>
          <w:szCs w:val="24"/>
        </w:rPr>
      </w:pPr>
    </w:p>
    <w:p w:rsidR="00410E82" w:rsidRDefault="00410E82" w:rsidP="00410E82">
      <w:pPr>
        <w:spacing w:after="0" w:line="240" w:lineRule="auto"/>
        <w:jc w:val="both"/>
        <w:rPr>
          <w:color w:val="000000"/>
          <w:szCs w:val="28"/>
        </w:rPr>
      </w:pPr>
    </w:p>
    <w:p w:rsidR="00410E82" w:rsidRDefault="00410E82" w:rsidP="00410E82">
      <w:pPr>
        <w:spacing w:after="0" w:line="240" w:lineRule="auto"/>
        <w:jc w:val="both"/>
        <w:rPr>
          <w:color w:val="000000"/>
          <w:szCs w:val="28"/>
        </w:rPr>
      </w:pPr>
    </w:p>
    <w:p w:rsidR="00410E82" w:rsidRDefault="00410E82" w:rsidP="00410E82">
      <w:pPr>
        <w:spacing w:after="0" w:line="240" w:lineRule="auto"/>
        <w:jc w:val="both"/>
        <w:rPr>
          <w:color w:val="000000"/>
          <w:szCs w:val="28"/>
        </w:rPr>
      </w:pPr>
    </w:p>
    <w:p w:rsidR="00410E82" w:rsidRDefault="00410E82" w:rsidP="00410E82">
      <w:pPr>
        <w:spacing w:after="0" w:line="240" w:lineRule="auto"/>
        <w:jc w:val="both"/>
        <w:rPr>
          <w:color w:val="000000"/>
          <w:szCs w:val="28"/>
        </w:rPr>
      </w:pPr>
    </w:p>
    <w:p w:rsidR="00410E82" w:rsidRDefault="00410E82" w:rsidP="00410E82">
      <w:pPr>
        <w:spacing w:after="0" w:line="240" w:lineRule="auto"/>
        <w:jc w:val="both"/>
        <w:rPr>
          <w:color w:val="000000"/>
          <w:szCs w:val="28"/>
        </w:rPr>
      </w:pPr>
    </w:p>
    <w:p w:rsidR="00410E82" w:rsidRDefault="00410E82" w:rsidP="00410E82">
      <w:pPr>
        <w:spacing w:after="0" w:line="240" w:lineRule="auto"/>
        <w:jc w:val="both"/>
        <w:rPr>
          <w:color w:val="000000"/>
          <w:szCs w:val="28"/>
        </w:rPr>
      </w:pPr>
    </w:p>
    <w:p w:rsidR="00410E82" w:rsidRDefault="00410E82" w:rsidP="00410E82">
      <w:pPr>
        <w:spacing w:after="0" w:line="240" w:lineRule="auto"/>
        <w:jc w:val="both"/>
        <w:rPr>
          <w:color w:val="000000"/>
          <w:szCs w:val="28"/>
        </w:rPr>
      </w:pPr>
    </w:p>
    <w:p w:rsidR="00B65CA4" w:rsidRDefault="00B65CA4"/>
    <w:sectPr w:rsidR="00B65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7E04"/>
    <w:multiLevelType w:val="hybridMultilevel"/>
    <w:tmpl w:val="4F700D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2D9729C"/>
    <w:multiLevelType w:val="hybridMultilevel"/>
    <w:tmpl w:val="5680F9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8960366"/>
    <w:multiLevelType w:val="hybridMultilevel"/>
    <w:tmpl w:val="39DC317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AE93042"/>
    <w:multiLevelType w:val="hybridMultilevel"/>
    <w:tmpl w:val="119ABB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5D00399"/>
    <w:multiLevelType w:val="hybridMultilevel"/>
    <w:tmpl w:val="549681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30"/>
    <w:rsid w:val="001131A9"/>
    <w:rsid w:val="00212011"/>
    <w:rsid w:val="00410E82"/>
    <w:rsid w:val="00504230"/>
    <w:rsid w:val="006603D7"/>
    <w:rsid w:val="00B65CA4"/>
    <w:rsid w:val="00E4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8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10E82"/>
    <w:rPr>
      <w:rFonts w:ascii="Arial" w:hAnsi="Arial" w:cs="Arial"/>
    </w:rPr>
  </w:style>
  <w:style w:type="paragraph" w:customStyle="1" w:styleId="ConsPlusNormal0">
    <w:name w:val="ConsPlusNormal"/>
    <w:link w:val="ConsPlusNormal"/>
    <w:rsid w:val="00410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131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131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8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10E82"/>
    <w:rPr>
      <w:rFonts w:ascii="Arial" w:hAnsi="Arial" w:cs="Arial"/>
    </w:rPr>
  </w:style>
  <w:style w:type="paragraph" w:customStyle="1" w:styleId="ConsPlusNormal0">
    <w:name w:val="ConsPlusNormal"/>
    <w:link w:val="ConsPlusNormal"/>
    <w:rsid w:val="00410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131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13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777E677021A31EEAC5C8C7B50A87416DB68CD2CCD3E3D9A3AFADC4624B0655A8433605A6D4155FF91B7451D7C00EF897p8sCN" TargetMode="External"/><Relationship Id="rId13" Type="http://schemas.openxmlformats.org/officeDocument/2006/relationships/hyperlink" Target="file:///C:\Users\User\Desktop\&#1040;&#1056;%20&#1053;&#1058;&#1054;%20&#1088;&#1072;&#1081;&#1086;&#1085;.doc" TargetMode="External"/><Relationship Id="rId18" Type="http://schemas.openxmlformats.org/officeDocument/2006/relationships/hyperlink" Target="file:///C:\Users\User\Desktop\&#1040;&#1056;%20&#1053;&#1058;&#1054;%20&#1088;&#1072;&#1081;&#1086;&#1085;.doc" TargetMode="External"/><Relationship Id="rId26" Type="http://schemas.openxmlformats.org/officeDocument/2006/relationships/hyperlink" Target="file:///C:\Users\User\Desktop\&#1040;&#1056;%20&#1053;&#1058;&#1054;%20&#1088;&#1072;&#1081;&#1086;&#1085;.doc" TargetMode="External"/><Relationship Id="rId39" Type="http://schemas.openxmlformats.org/officeDocument/2006/relationships/hyperlink" Target="file:///C:\Users\User\Desktop\&#1040;&#1056;%20&#1053;&#1058;&#1054;%20&#1088;&#1072;&#1081;&#1086;&#1085;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E04E24DBFBEE7CB5C38C1EE1FAB35878663D92A66F8F02D1135FD7376B738E63B52F09129F902605914313177AFB85D29BAD59248048B8DC6935DD2qBs9N" TargetMode="External"/><Relationship Id="rId34" Type="http://schemas.openxmlformats.org/officeDocument/2006/relationships/hyperlink" Target="file:///C:\Users\User\Desktop\&#1040;&#1056;%20&#1053;&#1058;&#1054;%20&#1088;&#1072;&#1081;&#1086;&#1085;.doc" TargetMode="External"/><Relationship Id="rId42" Type="http://schemas.openxmlformats.org/officeDocument/2006/relationships/hyperlink" Target="file:///C:\Users\User\Desktop\&#1040;&#1056;%20&#1053;&#1058;&#1054;%20&#1088;&#1072;&#1081;&#1086;&#1085;.doc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B7777E677021A31EEAC5D6CAA366DB486EB8D7D7C5D5E88BFAF2AB933D1B0000FA03685CF6945E52FC016851D1pDsFN" TargetMode="External"/><Relationship Id="rId12" Type="http://schemas.openxmlformats.org/officeDocument/2006/relationships/hyperlink" Target="file:///C:\Users\User\Desktop\&#1040;&#1056;%20&#1053;&#1058;&#1054;%20&#1088;&#1072;&#1081;&#1086;&#1085;.doc" TargetMode="External"/><Relationship Id="rId17" Type="http://schemas.openxmlformats.org/officeDocument/2006/relationships/hyperlink" Target="file:///C:\Users\User\Desktop\&#1040;&#1056;%20&#1053;&#1058;&#1054;%20&#1088;&#1072;&#1081;&#1086;&#1085;.doc" TargetMode="External"/><Relationship Id="rId25" Type="http://schemas.openxmlformats.org/officeDocument/2006/relationships/hyperlink" Target="file:///C:\Users\User\Desktop\&#1040;&#1056;%20&#1053;&#1058;&#1054;%20&#1088;&#1072;&#1081;&#1086;&#1085;.doc" TargetMode="External"/><Relationship Id="rId33" Type="http://schemas.openxmlformats.org/officeDocument/2006/relationships/hyperlink" Target="file:///C:\Users\User\Desktop\&#1040;&#1056;%20&#1053;&#1058;&#1054;%20&#1088;&#1072;&#1081;&#1086;&#1085;.doc" TargetMode="External"/><Relationship Id="rId38" Type="http://schemas.openxmlformats.org/officeDocument/2006/relationships/hyperlink" Target="file:///C:\Users\User\Desktop\&#1040;&#1056;%20&#1053;&#1058;&#1054;%20&#1088;&#1072;&#1081;&#1086;&#1085;.doc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40;&#1056;%20&#1053;&#1058;&#1054;%20&#1088;&#1072;&#1081;&#1086;&#1085;.doc" TargetMode="External"/><Relationship Id="rId20" Type="http://schemas.openxmlformats.org/officeDocument/2006/relationships/hyperlink" Target="consultantplus://offline/ref=B7777E677021A31EEAC5D6CAA366DB486EB8D7D7C5D5E88BFAF2AB933D1B0000E8033050F7904057FE143E00978B01F9919321785E60A080p5sEN" TargetMode="External"/><Relationship Id="rId29" Type="http://schemas.openxmlformats.org/officeDocument/2006/relationships/hyperlink" Target="file:///C:\Users\User\Desktop\&#1040;&#1056;%20&#1053;&#1058;&#1054;%20&#1088;&#1072;&#1081;&#1086;&#1085;.doc" TargetMode="External"/><Relationship Id="rId41" Type="http://schemas.openxmlformats.org/officeDocument/2006/relationships/hyperlink" Target="file:///C:\Users\User\Desktop\&#1040;&#1056;%20&#1053;&#1058;&#1054;%20&#1088;&#1072;&#1081;&#1086;&#1085;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40;&#1056;%20&#1053;&#1058;&#1054;%20&#1088;&#1072;&#1081;&#1086;&#1085;.doc" TargetMode="External"/><Relationship Id="rId24" Type="http://schemas.openxmlformats.org/officeDocument/2006/relationships/hyperlink" Target="file:///C:\Users\User\Desktop\&#1040;&#1056;%20&#1053;&#1058;&#1054;%20&#1088;&#1072;&#1081;&#1086;&#1085;.doc" TargetMode="External"/><Relationship Id="rId32" Type="http://schemas.openxmlformats.org/officeDocument/2006/relationships/hyperlink" Target="file:///C:\Users\User\Desktop\&#1040;&#1056;%20&#1053;&#1058;&#1054;%20&#1088;&#1072;&#1081;&#1086;&#1085;.doc" TargetMode="External"/><Relationship Id="rId37" Type="http://schemas.openxmlformats.org/officeDocument/2006/relationships/hyperlink" Target="consultantplus://offline/ref=4E04E24DBFBEE7CB5C38DFE309C7698E856D822F6FFFFB7B4967FB2429E73EB37B12F6C76EB904350850643C73A0F20C69F1DA934Eq1sBN" TargetMode="External"/><Relationship Id="rId40" Type="http://schemas.openxmlformats.org/officeDocument/2006/relationships/hyperlink" Target="file:///C:\Users\User\Desktop\&#1040;&#1056;%20&#1053;&#1058;&#1054;%20&#1088;&#1072;&#1081;&#1086;&#1085;.doc" TargetMode="External"/><Relationship Id="rId45" Type="http://schemas.openxmlformats.org/officeDocument/2006/relationships/hyperlink" Target="consultantplus://offline/ref=4E04E24DBFBEE7CB5C38DFE309C7698E856F842664FFFB7B4967FB2429E73EB36912AEC86BB911615D0A333170qAs5N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User\Desktop\&#1040;&#1056;%20&#1053;&#1058;&#1054;%20&#1088;&#1072;&#1081;&#1086;&#1085;.doc" TargetMode="External"/><Relationship Id="rId23" Type="http://schemas.openxmlformats.org/officeDocument/2006/relationships/hyperlink" Target="consultantplus://offline/ref=4E04E24DBFBEE7CB5C38DFE309C7698E856F87236FFBFB7B4967FB2429E73EB36912AEC86BB911615D0A333170qAs5N" TargetMode="External"/><Relationship Id="rId28" Type="http://schemas.openxmlformats.org/officeDocument/2006/relationships/hyperlink" Target="file:///C:\Users\User\Desktop\&#1040;&#1056;%20&#1053;&#1058;&#1054;%20&#1088;&#1072;&#1081;&#1086;&#1085;.doc" TargetMode="External"/><Relationship Id="rId36" Type="http://schemas.openxmlformats.org/officeDocument/2006/relationships/hyperlink" Target="file:///C:\Users\User\Desktop\&#1040;&#1056;%20&#1053;&#1058;&#1054;%20&#1088;&#1072;&#1081;&#1086;&#1085;.doc" TargetMode="External"/><Relationship Id="rId10" Type="http://schemas.openxmlformats.org/officeDocument/2006/relationships/hyperlink" Target="file:///C:\Users\User\Desktop\&#1040;&#1056;%20&#1053;&#1058;&#1054;%20&#1088;&#1072;&#1081;&#1086;&#1085;.doc" TargetMode="External"/><Relationship Id="rId19" Type="http://schemas.openxmlformats.org/officeDocument/2006/relationships/hyperlink" Target="consultantplus://offline/ref=B7777E677021A31EEAC5D6CAA366DB486EB8D7D7C5D5E88BFAF2AB933D1B0000E8033055F49B1403BC4A6750D7C00CFC8B8F217Ep4s1N" TargetMode="External"/><Relationship Id="rId31" Type="http://schemas.openxmlformats.org/officeDocument/2006/relationships/hyperlink" Target="file:///C:\Users\User\Desktop\&#1040;&#1056;%20&#1053;&#1058;&#1054;%20&#1088;&#1072;&#1081;&#1086;&#1085;.doc" TargetMode="External"/><Relationship Id="rId44" Type="http://schemas.openxmlformats.org/officeDocument/2006/relationships/hyperlink" Target="consultantplus://offline/ref=4E04E24DBFBEE7CB5C38DFE309C7698E856F842664FFFB7B4967FB2429E73EB36912AEC86BB911615D0A333170qAs5N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40;&#1056;%20&#1053;&#1058;&#1054;%20&#1088;&#1072;&#1081;&#1086;&#1085;.doc" TargetMode="External"/><Relationship Id="rId14" Type="http://schemas.openxmlformats.org/officeDocument/2006/relationships/hyperlink" Target="file:///C:\Users\User\Desktop\&#1040;&#1056;%20&#1053;&#1058;&#1054;%20&#1088;&#1072;&#1081;&#1086;&#1085;.doc" TargetMode="External"/><Relationship Id="rId22" Type="http://schemas.openxmlformats.org/officeDocument/2006/relationships/hyperlink" Target="consultantplus://offline/ref=4E04E24DBFBEE7CB5C38DFE309C7698E856F87236FFBFB7B4967FB2429E73EB36912AEC86BB911615D0A333170qAs5N" TargetMode="External"/><Relationship Id="rId27" Type="http://schemas.openxmlformats.org/officeDocument/2006/relationships/hyperlink" Target="file:///C:\Users\User\Desktop\&#1040;&#1056;%20&#1053;&#1058;&#1054;%20&#1088;&#1072;&#1081;&#1086;&#1085;.doc" TargetMode="External"/><Relationship Id="rId30" Type="http://schemas.openxmlformats.org/officeDocument/2006/relationships/hyperlink" Target="file:///C:\Users\User\Desktop\&#1040;&#1056;%20&#1053;&#1058;&#1054;%20&#1088;&#1072;&#1081;&#1086;&#1085;.doc" TargetMode="External"/><Relationship Id="rId35" Type="http://schemas.openxmlformats.org/officeDocument/2006/relationships/hyperlink" Target="file:///C:\Users\User\Desktop\&#1040;&#1056;%20&#1053;&#1058;&#1054;%20&#1088;&#1072;&#1081;&#1086;&#1085;.doc" TargetMode="External"/><Relationship Id="rId43" Type="http://schemas.openxmlformats.org/officeDocument/2006/relationships/hyperlink" Target="file:///C:\Users\User\Desktop\&#1040;&#1056;%20&#1053;&#1058;&#1054;%20&#1088;&#1072;&#1081;&#1086;&#108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FE63A-D68E-40AD-84A1-E6B84A52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8451</Words>
  <Characters>48172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2022-06-24T11:36:00Z</dcterms:created>
  <dcterms:modified xsi:type="dcterms:W3CDTF">2022-06-27T06:47:00Z</dcterms:modified>
</cp:coreProperties>
</file>